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71536" w14:textId="77777777" w:rsidR="009F72AA" w:rsidRDefault="009F72AA" w:rsidP="009F72AA">
      <w:pPr>
        <w:jc w:val="center"/>
        <w:rPr>
          <w:rFonts w:ascii="Times New Roman" w:hAnsi="Times New Roman" w:cs="Times New Roman"/>
          <w:b/>
          <w:sz w:val="16"/>
          <w:szCs w:val="16"/>
        </w:rPr>
      </w:pPr>
      <w:r>
        <w:rPr>
          <w:rFonts w:ascii="Times New Roman" w:hAnsi="Times New Roman" w:cs="Times New Roman"/>
          <w:b/>
          <w:sz w:val="16"/>
          <w:szCs w:val="16"/>
        </w:rPr>
        <w:t xml:space="preserve">              ДОГОВОР   АРЕНДЫ № __________</w:t>
      </w:r>
    </w:p>
    <w:p w14:paraId="5175A556" w14:textId="77777777" w:rsidR="009F72AA" w:rsidRDefault="009F72AA" w:rsidP="009F72AA">
      <w:pPr>
        <w:jc w:val="center"/>
        <w:rPr>
          <w:rFonts w:ascii="Times New Roman" w:hAnsi="Times New Roman" w:cs="Times New Roman"/>
          <w:b/>
          <w:sz w:val="16"/>
          <w:szCs w:val="16"/>
        </w:rPr>
      </w:pPr>
      <w:r>
        <w:rPr>
          <w:rFonts w:ascii="Times New Roman" w:hAnsi="Times New Roman" w:cs="Times New Roman"/>
          <w:b/>
          <w:sz w:val="16"/>
          <w:szCs w:val="16"/>
        </w:rPr>
        <w:t>муниципального имущества</w:t>
      </w:r>
    </w:p>
    <w:p w14:paraId="2954C3AA" w14:textId="77777777" w:rsidR="009F72AA" w:rsidRDefault="009F72AA" w:rsidP="009F72AA">
      <w:pPr>
        <w:jc w:val="center"/>
        <w:rPr>
          <w:rFonts w:ascii="Times New Roman" w:hAnsi="Times New Roman" w:cs="Times New Roman"/>
          <w:sz w:val="16"/>
          <w:szCs w:val="16"/>
        </w:rPr>
      </w:pPr>
    </w:p>
    <w:p w14:paraId="33E3080E" w14:textId="77777777" w:rsidR="009F72AA" w:rsidRDefault="009F72AA" w:rsidP="009F72AA">
      <w:pPr>
        <w:jc w:val="both"/>
        <w:rPr>
          <w:rFonts w:ascii="Times New Roman" w:hAnsi="Times New Roman" w:cs="Times New Roman"/>
          <w:sz w:val="16"/>
          <w:szCs w:val="16"/>
        </w:rPr>
      </w:pPr>
      <w:proofErr w:type="spellStart"/>
      <w:r>
        <w:rPr>
          <w:rFonts w:ascii="Times New Roman" w:hAnsi="Times New Roman" w:cs="Times New Roman"/>
          <w:sz w:val="16"/>
          <w:szCs w:val="16"/>
        </w:rPr>
        <w:t>г.Златоуст</w:t>
      </w:r>
      <w:proofErr w:type="spellEnd"/>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t xml:space="preserve">        </w:t>
      </w:r>
      <w:r>
        <w:rPr>
          <w:rFonts w:ascii="Times New Roman" w:hAnsi="Times New Roman" w:cs="Times New Roman"/>
          <w:sz w:val="16"/>
          <w:szCs w:val="16"/>
        </w:rPr>
        <w:tab/>
        <w:t xml:space="preserve">      </w:t>
      </w:r>
      <w:r>
        <w:rPr>
          <w:rFonts w:ascii="Times New Roman" w:hAnsi="Times New Roman" w:cs="Times New Roman"/>
          <w:sz w:val="16"/>
          <w:szCs w:val="16"/>
        </w:rPr>
        <w:tab/>
      </w:r>
      <w:r>
        <w:rPr>
          <w:rFonts w:ascii="Times New Roman" w:hAnsi="Times New Roman" w:cs="Times New Roman"/>
          <w:sz w:val="16"/>
          <w:szCs w:val="16"/>
        </w:rPr>
        <w:tab/>
        <w:t xml:space="preserve">                                         </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______ » ____________  2020 г.</w:t>
      </w:r>
    </w:p>
    <w:p w14:paraId="27B8DCE0" w14:textId="77777777" w:rsidR="009F72AA" w:rsidRDefault="009F72AA" w:rsidP="009F72AA">
      <w:pPr>
        <w:jc w:val="both"/>
        <w:rPr>
          <w:rFonts w:ascii="Times New Roman" w:hAnsi="Times New Roman" w:cs="Times New Roman"/>
          <w:sz w:val="16"/>
          <w:szCs w:val="16"/>
        </w:rPr>
      </w:pPr>
    </w:p>
    <w:p w14:paraId="79FE4467" w14:textId="77777777" w:rsidR="009F72AA" w:rsidRDefault="009F72AA" w:rsidP="009F72AA">
      <w:pPr>
        <w:ind w:firstLine="561"/>
        <w:jc w:val="both"/>
        <w:rPr>
          <w:rFonts w:ascii="Times New Roman" w:hAnsi="Times New Roman" w:cs="Times New Roman"/>
        </w:rPr>
      </w:pPr>
      <w:r>
        <w:rPr>
          <w:rFonts w:ascii="Times New Roman" w:hAnsi="Times New Roman" w:cs="Times New Roman"/>
        </w:rPr>
        <w:t xml:space="preserve">    Орган местного самоуправления</w:t>
      </w:r>
      <w:r>
        <w:rPr>
          <w:rFonts w:ascii="Times New Roman" w:hAnsi="Times New Roman" w:cs="Times New Roman"/>
          <w:sz w:val="24"/>
          <w:szCs w:val="20"/>
        </w:rPr>
        <w:t xml:space="preserve"> «</w:t>
      </w:r>
      <w:r>
        <w:rPr>
          <w:rFonts w:ascii="Times New Roman" w:hAnsi="Times New Roman" w:cs="Times New Roman"/>
        </w:rPr>
        <w:t>Комитет по управлению имуществом Златоустовского городского округа» от имени муниципального образования Златоустовский городской округ, в лице ____________________,  действующего на основании __________________, именуемый в дальнейшем «</w:t>
      </w:r>
      <w:r>
        <w:rPr>
          <w:rFonts w:ascii="Times New Roman" w:hAnsi="Times New Roman" w:cs="Times New Roman"/>
          <w:b/>
        </w:rPr>
        <w:t>Арендодатель</w:t>
      </w:r>
      <w:r>
        <w:rPr>
          <w:rFonts w:ascii="Times New Roman" w:hAnsi="Times New Roman" w:cs="Times New Roman"/>
        </w:rPr>
        <w:t>» с одной стороны,</w:t>
      </w:r>
      <w:r>
        <w:rPr>
          <w:rFonts w:ascii="Times New Roman" w:hAnsi="Times New Roman" w:cs="Times New Roman"/>
          <w:sz w:val="24"/>
          <w:szCs w:val="20"/>
        </w:rPr>
        <w:t xml:space="preserve"> </w:t>
      </w:r>
      <w:r>
        <w:rPr>
          <w:rFonts w:ascii="Times New Roman" w:hAnsi="Times New Roman" w:cs="Times New Roman"/>
        </w:rPr>
        <w:t xml:space="preserve">и </w:t>
      </w:r>
    </w:p>
    <w:p w14:paraId="2A932B1D" w14:textId="77777777" w:rsidR="009F72AA" w:rsidRDefault="009F72AA" w:rsidP="009F72AA">
      <w:pPr>
        <w:ind w:firstLine="561"/>
        <w:jc w:val="both"/>
        <w:rPr>
          <w:rFonts w:ascii="Times New Roman" w:hAnsi="Times New Roman" w:cs="Times New Roman"/>
        </w:rPr>
      </w:pPr>
      <w:r>
        <w:rPr>
          <w:rFonts w:ascii="Times New Roman" w:hAnsi="Times New Roman" w:cs="Times New Roman"/>
          <w:b/>
        </w:rPr>
        <w:t xml:space="preserve">________________________________________________________, </w:t>
      </w:r>
      <w:r>
        <w:rPr>
          <w:rFonts w:ascii="Times New Roman" w:hAnsi="Times New Roman" w:cs="Times New Roman"/>
        </w:rPr>
        <w:t>именуемое в дальнейшем «</w:t>
      </w:r>
      <w:r>
        <w:rPr>
          <w:rFonts w:ascii="Times New Roman" w:hAnsi="Times New Roman" w:cs="Times New Roman"/>
          <w:b/>
        </w:rPr>
        <w:t>Арендатор»,</w:t>
      </w:r>
      <w:r>
        <w:rPr>
          <w:rFonts w:ascii="Times New Roman" w:hAnsi="Times New Roman" w:cs="Times New Roman"/>
        </w:rPr>
        <w:t xml:space="preserve"> с другой стороны, именуемые вместе Стороны, в соответствии с ______________________________ заключили настоящий договор о следующем:</w:t>
      </w:r>
    </w:p>
    <w:p w14:paraId="6AE9CF93" w14:textId="77777777" w:rsidR="009F72AA" w:rsidRDefault="009F72AA" w:rsidP="009F72AA">
      <w:pPr>
        <w:ind w:firstLine="561"/>
        <w:jc w:val="both"/>
        <w:rPr>
          <w:rFonts w:ascii="Times New Roman" w:hAnsi="Times New Roman" w:cs="Times New Roman"/>
        </w:rPr>
      </w:pPr>
    </w:p>
    <w:p w14:paraId="26CD24A7" w14:textId="77777777" w:rsidR="009F72AA" w:rsidRDefault="009F72AA" w:rsidP="009F72AA">
      <w:pPr>
        <w:ind w:firstLine="709"/>
        <w:jc w:val="both"/>
        <w:rPr>
          <w:rFonts w:ascii="Times New Roman" w:hAnsi="Times New Roman" w:cs="Times New Roman"/>
        </w:rPr>
      </w:pPr>
    </w:p>
    <w:p w14:paraId="2703E406" w14:textId="77777777" w:rsidR="009F72AA" w:rsidRDefault="009F72AA" w:rsidP="009F72AA">
      <w:pPr>
        <w:jc w:val="center"/>
        <w:rPr>
          <w:rFonts w:ascii="Times New Roman" w:hAnsi="Times New Roman" w:cs="Times New Roman"/>
          <w:b/>
        </w:rPr>
      </w:pPr>
      <w:r>
        <w:rPr>
          <w:rFonts w:ascii="Times New Roman" w:hAnsi="Times New Roman" w:cs="Times New Roman"/>
          <w:b/>
        </w:rPr>
        <w:t>1.ОБЩИЕ ПОЛОЖЕНИЯ</w:t>
      </w:r>
    </w:p>
    <w:p w14:paraId="5B4F8D59" w14:textId="77777777" w:rsidR="009F72AA" w:rsidRDefault="009F72AA" w:rsidP="009F72AA">
      <w:pPr>
        <w:numPr>
          <w:ilvl w:val="1"/>
          <w:numId w:val="1"/>
        </w:numPr>
        <w:jc w:val="both"/>
        <w:rPr>
          <w:rFonts w:ascii="Times New Roman" w:hAnsi="Times New Roman" w:cs="Times New Roman"/>
        </w:rPr>
      </w:pPr>
      <w:r>
        <w:rPr>
          <w:rFonts w:ascii="Times New Roman" w:hAnsi="Times New Roman" w:cs="Times New Roman"/>
        </w:rPr>
        <w:t xml:space="preserve">Арендодатель обязуется предоставить, а Арендатор обязуется принять в аренду следующее имущество, принадлежащее  </w:t>
      </w:r>
    </w:p>
    <w:p w14:paraId="15EE8100" w14:textId="77777777" w:rsidR="009F72AA" w:rsidRDefault="009F72AA" w:rsidP="009F72AA">
      <w:pPr>
        <w:ind w:left="450"/>
        <w:jc w:val="both"/>
        <w:rPr>
          <w:rFonts w:ascii="Times New Roman" w:hAnsi="Times New Roman" w:cs="Times New Roman"/>
        </w:rPr>
      </w:pPr>
      <w:r>
        <w:rPr>
          <w:rFonts w:ascii="Times New Roman" w:hAnsi="Times New Roman" w:cs="Times New Roman"/>
        </w:rPr>
        <w:t>на праве собственности муниципальному образованию Златоустовский городской округ (далее – Объект):</w:t>
      </w:r>
    </w:p>
    <w:p w14:paraId="79D7A587" w14:textId="77777777" w:rsidR="009F72AA" w:rsidRDefault="009F72AA" w:rsidP="009F72AA">
      <w:pPr>
        <w:jc w:val="both"/>
        <w:rPr>
          <w:rFonts w:ascii="Times New Roman" w:hAnsi="Times New Roman" w:cs="Times New Roman"/>
          <w:b/>
          <w:i/>
        </w:rPr>
      </w:pPr>
      <w:r>
        <w:rPr>
          <w:rFonts w:ascii="Times New Roman" w:hAnsi="Times New Roman" w:cs="Times New Roman"/>
          <w:bCs/>
          <w:iCs/>
          <w:u w:val="single"/>
        </w:rPr>
        <w:t>_________________________________________________________________________________________________________</w:t>
      </w:r>
    </w:p>
    <w:p w14:paraId="60F625A6" w14:textId="77777777" w:rsidR="009F72AA" w:rsidRDefault="009F72AA" w:rsidP="009F72AA">
      <w:pPr>
        <w:jc w:val="both"/>
        <w:rPr>
          <w:rFonts w:ascii="Times New Roman" w:hAnsi="Times New Roman" w:cs="Times New Roman"/>
          <w:b/>
          <w:i/>
        </w:rPr>
      </w:pPr>
      <w:r>
        <w:rPr>
          <w:rFonts w:ascii="Times New Roman" w:hAnsi="Times New Roman" w:cs="Times New Roman"/>
          <w:b/>
          <w:i/>
        </w:rPr>
        <w:t>расположенное по адресу: Челябинская область, г. Златоуст, _________________________________________________</w:t>
      </w:r>
    </w:p>
    <w:p w14:paraId="5E0F4A03" w14:textId="77777777" w:rsidR="009F72AA" w:rsidRDefault="009F72AA" w:rsidP="009F72AA">
      <w:pPr>
        <w:jc w:val="both"/>
        <w:rPr>
          <w:rFonts w:ascii="Times New Roman" w:hAnsi="Times New Roman" w:cs="Times New Roman"/>
          <w:b/>
          <w:i/>
        </w:rPr>
      </w:pPr>
      <w:r>
        <w:rPr>
          <w:rFonts w:ascii="Times New Roman" w:hAnsi="Times New Roman" w:cs="Times New Roman"/>
          <w:b/>
          <w:i/>
        </w:rPr>
        <w:t xml:space="preserve">Функциональное назначение помещения: </w:t>
      </w:r>
    </w:p>
    <w:p w14:paraId="0B9746D6" w14:textId="77777777" w:rsidR="009F72AA" w:rsidRDefault="009F72AA" w:rsidP="009F72AA">
      <w:pPr>
        <w:numPr>
          <w:ilvl w:val="1"/>
          <w:numId w:val="2"/>
        </w:numPr>
        <w:jc w:val="both"/>
        <w:rPr>
          <w:rFonts w:ascii="Times New Roman" w:hAnsi="Times New Roman" w:cs="Times New Roman"/>
        </w:rPr>
      </w:pPr>
      <w:r>
        <w:rPr>
          <w:rFonts w:ascii="Times New Roman" w:hAnsi="Times New Roman" w:cs="Times New Roman"/>
        </w:rPr>
        <w:t xml:space="preserve"> Сведения об Объектах, изложенные в Договоре и приложениях к нему, являются достаточными для надлежащего    </w:t>
      </w:r>
    </w:p>
    <w:p w14:paraId="458528E1" w14:textId="77777777" w:rsidR="009F72AA" w:rsidRDefault="009F72AA" w:rsidP="009F72AA">
      <w:pPr>
        <w:jc w:val="both"/>
        <w:rPr>
          <w:rFonts w:ascii="Times New Roman" w:hAnsi="Times New Roman" w:cs="Times New Roman"/>
        </w:rPr>
      </w:pPr>
      <w:r>
        <w:rPr>
          <w:rFonts w:ascii="Times New Roman" w:hAnsi="Times New Roman" w:cs="Times New Roman"/>
        </w:rPr>
        <w:t xml:space="preserve">           использования Объектов в соответствии с назначением, указанным в п.1.1 Договора.</w:t>
      </w:r>
    </w:p>
    <w:p w14:paraId="207E0EDD" w14:textId="77777777" w:rsidR="009F72AA" w:rsidRDefault="009F72AA" w:rsidP="009F72AA">
      <w:pPr>
        <w:jc w:val="both"/>
        <w:rPr>
          <w:rFonts w:ascii="Times New Roman" w:hAnsi="Times New Roman" w:cs="Times New Roman"/>
        </w:rPr>
      </w:pPr>
      <w:r>
        <w:rPr>
          <w:rFonts w:ascii="Times New Roman" w:hAnsi="Times New Roman" w:cs="Times New Roman"/>
        </w:rPr>
        <w:t>1.3.     Настоящий договор действует с «_____» __</w:t>
      </w:r>
      <w:proofErr w:type="gramStart"/>
      <w:r>
        <w:rPr>
          <w:rFonts w:ascii="Times New Roman" w:hAnsi="Times New Roman" w:cs="Times New Roman"/>
        </w:rPr>
        <w:t>_  2020</w:t>
      </w:r>
      <w:proofErr w:type="gramEnd"/>
      <w:r>
        <w:rPr>
          <w:rFonts w:ascii="Times New Roman" w:hAnsi="Times New Roman" w:cs="Times New Roman"/>
        </w:rPr>
        <w:t xml:space="preserve"> г. по «_____» ___  2025 г.</w:t>
      </w:r>
    </w:p>
    <w:p w14:paraId="1F0D06EF" w14:textId="77777777" w:rsidR="009F72AA" w:rsidRDefault="009F72AA" w:rsidP="009F72AA">
      <w:pPr>
        <w:jc w:val="both"/>
        <w:rPr>
          <w:rFonts w:ascii="Times New Roman" w:hAnsi="Times New Roman" w:cs="Times New Roman"/>
        </w:rPr>
      </w:pPr>
      <w:r>
        <w:rPr>
          <w:rFonts w:ascii="Times New Roman" w:hAnsi="Times New Roman" w:cs="Times New Roman"/>
        </w:rPr>
        <w:t xml:space="preserve">1.4.     Дополнения и изменения, вносимые в Договор, оформляются дополнительными соглашениями, за исключением случаев, </w:t>
      </w:r>
    </w:p>
    <w:p w14:paraId="51CFBFB6" w14:textId="77777777" w:rsidR="009F72AA" w:rsidRDefault="009F72AA" w:rsidP="009F72AA">
      <w:pPr>
        <w:rPr>
          <w:rFonts w:ascii="Times New Roman" w:hAnsi="Times New Roman" w:cs="Times New Roman"/>
        </w:rPr>
      </w:pPr>
      <w:r>
        <w:rPr>
          <w:rFonts w:ascii="Times New Roman" w:hAnsi="Times New Roman" w:cs="Times New Roman"/>
        </w:rPr>
        <w:t xml:space="preserve">           установленных пунктами 4.1 и 4.2 Договора.</w:t>
      </w:r>
    </w:p>
    <w:p w14:paraId="29FA8E7F" w14:textId="77777777" w:rsidR="009F72AA" w:rsidRDefault="009F72AA" w:rsidP="009F72AA">
      <w:pPr>
        <w:ind w:firstLine="709"/>
        <w:jc w:val="both"/>
        <w:rPr>
          <w:rFonts w:ascii="Times New Roman" w:hAnsi="Times New Roman" w:cs="Times New Roman"/>
        </w:rPr>
      </w:pPr>
    </w:p>
    <w:p w14:paraId="0C396EC3" w14:textId="77777777" w:rsidR="009F72AA" w:rsidRDefault="009F72AA" w:rsidP="009F72AA">
      <w:pPr>
        <w:jc w:val="center"/>
        <w:rPr>
          <w:rFonts w:ascii="Times New Roman" w:hAnsi="Times New Roman" w:cs="Times New Roman"/>
          <w:b/>
        </w:rPr>
      </w:pPr>
      <w:r>
        <w:rPr>
          <w:rFonts w:ascii="Times New Roman" w:hAnsi="Times New Roman" w:cs="Times New Roman"/>
          <w:b/>
        </w:rPr>
        <w:t>2.ПРАВА СТОРОН</w:t>
      </w:r>
    </w:p>
    <w:p w14:paraId="125AF367" w14:textId="77777777" w:rsidR="009F72AA" w:rsidRDefault="009F72AA" w:rsidP="009F72AA">
      <w:pPr>
        <w:numPr>
          <w:ilvl w:val="1"/>
          <w:numId w:val="3"/>
        </w:numPr>
        <w:jc w:val="both"/>
        <w:rPr>
          <w:rFonts w:ascii="Times New Roman" w:hAnsi="Times New Roman" w:cs="Times New Roman"/>
          <w:b/>
          <w:lang w:val="en-US"/>
        </w:rPr>
      </w:pPr>
      <w:r>
        <w:rPr>
          <w:rFonts w:ascii="Times New Roman" w:hAnsi="Times New Roman" w:cs="Times New Roman"/>
          <w:b/>
        </w:rPr>
        <w:t>Арендодатель имеет право</w:t>
      </w:r>
      <w:r>
        <w:rPr>
          <w:rFonts w:ascii="Times New Roman" w:hAnsi="Times New Roman" w:cs="Times New Roman"/>
          <w:b/>
          <w:lang w:val="en-US"/>
        </w:rPr>
        <w:t>:</w:t>
      </w:r>
    </w:p>
    <w:p w14:paraId="4638719C" w14:textId="77777777" w:rsidR="009F72AA" w:rsidRDefault="009F72AA" w:rsidP="009F72AA">
      <w:pPr>
        <w:numPr>
          <w:ilvl w:val="2"/>
          <w:numId w:val="3"/>
        </w:numPr>
        <w:jc w:val="both"/>
        <w:rPr>
          <w:rFonts w:ascii="Times New Roman" w:hAnsi="Times New Roman" w:cs="Times New Roman"/>
        </w:rPr>
      </w:pPr>
      <w:r>
        <w:rPr>
          <w:rFonts w:ascii="Times New Roman" w:hAnsi="Times New Roman" w:cs="Times New Roman"/>
        </w:rPr>
        <w:t>Требовать с арендатора документы, подтверждающие исполнение обязательств арендатора в соответствии с условиями настоящего договора.</w:t>
      </w:r>
    </w:p>
    <w:p w14:paraId="7E6B5A8A" w14:textId="77777777" w:rsidR="009F72AA" w:rsidRDefault="009F72AA" w:rsidP="009F72AA">
      <w:pPr>
        <w:numPr>
          <w:ilvl w:val="2"/>
          <w:numId w:val="3"/>
        </w:numPr>
        <w:jc w:val="both"/>
        <w:rPr>
          <w:rFonts w:ascii="Times New Roman" w:hAnsi="Times New Roman" w:cs="Times New Roman"/>
        </w:rPr>
      </w:pPr>
      <w:r>
        <w:rPr>
          <w:rFonts w:ascii="Times New Roman" w:hAnsi="Times New Roman" w:cs="Times New Roman"/>
        </w:rPr>
        <w:t>Проводить осмотр (обследование) Объекта в любое удобное для него время в течение установленного рабочего дня.</w:t>
      </w:r>
    </w:p>
    <w:p w14:paraId="777D5D69" w14:textId="77777777" w:rsidR="009F72AA" w:rsidRDefault="009F72AA" w:rsidP="009F72AA">
      <w:pPr>
        <w:numPr>
          <w:ilvl w:val="2"/>
          <w:numId w:val="3"/>
        </w:numPr>
        <w:jc w:val="both"/>
        <w:rPr>
          <w:rFonts w:ascii="Times New Roman" w:hAnsi="Times New Roman" w:cs="Times New Roman"/>
        </w:rPr>
      </w:pPr>
      <w:r>
        <w:rPr>
          <w:rFonts w:ascii="Times New Roman" w:hAnsi="Times New Roman" w:cs="Times New Roman"/>
        </w:rPr>
        <w:t>В период действия Договора в одностороннем порядке устанавливать и пересматривать порядок и способ содержания помещений общего пользования (их частей) прилегающей территории, обязанность содержания которой возложена на Арендатора пунктами 3.2.5., 3.2.16., 3.2.17., 3.2.21. Договора.</w:t>
      </w:r>
    </w:p>
    <w:p w14:paraId="1F7579F6" w14:textId="77777777" w:rsidR="009F72AA" w:rsidRDefault="009F72AA" w:rsidP="009F72AA">
      <w:pPr>
        <w:numPr>
          <w:ilvl w:val="2"/>
          <w:numId w:val="3"/>
        </w:numPr>
        <w:jc w:val="both"/>
        <w:rPr>
          <w:rFonts w:ascii="Times New Roman" w:hAnsi="Times New Roman" w:cs="Times New Roman"/>
        </w:rPr>
      </w:pPr>
      <w:r>
        <w:rPr>
          <w:rFonts w:ascii="Times New Roman" w:hAnsi="Times New Roman" w:cs="Times New Roman"/>
        </w:rPr>
        <w:t>Отказаться в одностороннем порядке от исполнения настоящего Договора по основаниям, установленным Договором.</w:t>
      </w:r>
    </w:p>
    <w:p w14:paraId="78D48CBC" w14:textId="77777777" w:rsidR="009F72AA" w:rsidRDefault="009F72AA" w:rsidP="009F72AA">
      <w:pPr>
        <w:jc w:val="both"/>
        <w:rPr>
          <w:rFonts w:ascii="Times New Roman" w:hAnsi="Times New Roman" w:cs="Times New Roman"/>
        </w:rPr>
      </w:pPr>
    </w:p>
    <w:p w14:paraId="0D27F53F" w14:textId="77777777" w:rsidR="009F72AA" w:rsidRDefault="009F72AA" w:rsidP="009F72AA">
      <w:pPr>
        <w:numPr>
          <w:ilvl w:val="1"/>
          <w:numId w:val="3"/>
        </w:numPr>
        <w:jc w:val="both"/>
        <w:rPr>
          <w:rFonts w:ascii="Times New Roman" w:hAnsi="Times New Roman" w:cs="Times New Roman"/>
          <w:b/>
        </w:rPr>
      </w:pPr>
      <w:r>
        <w:rPr>
          <w:rFonts w:ascii="Times New Roman" w:hAnsi="Times New Roman" w:cs="Times New Roman"/>
          <w:b/>
        </w:rPr>
        <w:t>Арендатор имеет право:</w:t>
      </w:r>
    </w:p>
    <w:p w14:paraId="50F8298F" w14:textId="77777777" w:rsidR="009F72AA" w:rsidRDefault="009F72AA" w:rsidP="009F72AA">
      <w:pPr>
        <w:numPr>
          <w:ilvl w:val="2"/>
          <w:numId w:val="3"/>
        </w:numPr>
        <w:jc w:val="both"/>
        <w:rPr>
          <w:rFonts w:ascii="Times New Roman" w:hAnsi="Times New Roman" w:cs="Times New Roman"/>
        </w:rPr>
      </w:pPr>
      <w:r>
        <w:rPr>
          <w:rFonts w:ascii="Times New Roman" w:hAnsi="Times New Roman" w:cs="Times New Roman"/>
        </w:rPr>
        <w:t>Производить авансированные арендные платежи с последующей доплатой за соответствующий период в связи с увеличением арендной платы.</w:t>
      </w:r>
    </w:p>
    <w:p w14:paraId="5B5F2B37" w14:textId="77777777" w:rsidR="009F72AA" w:rsidRDefault="009F72AA" w:rsidP="009F72AA">
      <w:pPr>
        <w:numPr>
          <w:ilvl w:val="2"/>
          <w:numId w:val="3"/>
        </w:numPr>
        <w:jc w:val="both"/>
        <w:rPr>
          <w:rFonts w:ascii="Times New Roman" w:hAnsi="Times New Roman" w:cs="Times New Roman"/>
        </w:rPr>
      </w:pPr>
      <w:r>
        <w:rPr>
          <w:rFonts w:ascii="Times New Roman" w:hAnsi="Times New Roman" w:cs="Times New Roman"/>
        </w:rPr>
        <w:t>Самостоятельно определять интерьер и внутреннюю отделку Объекта, не затрагивающие изменений и нарушений конструкций Объекта, его целостности и планировки.</w:t>
      </w:r>
    </w:p>
    <w:p w14:paraId="6D09B5C5" w14:textId="77777777" w:rsidR="009F72AA" w:rsidRDefault="009F72AA" w:rsidP="009F72AA">
      <w:pPr>
        <w:numPr>
          <w:ilvl w:val="2"/>
          <w:numId w:val="3"/>
        </w:numPr>
        <w:jc w:val="both"/>
        <w:rPr>
          <w:rFonts w:ascii="Times New Roman" w:hAnsi="Times New Roman" w:cs="Times New Roman"/>
        </w:rPr>
      </w:pPr>
      <w:r>
        <w:rPr>
          <w:rFonts w:ascii="Times New Roman" w:hAnsi="Times New Roman" w:cs="Times New Roman"/>
        </w:rPr>
        <w:t>С письменного согласия Арендодателя, при отсутствии задолженности по арендной плате сдавать часть или части Объекта в субаренду в соответствии с требованиями ст.17.1 Федерального закона «О защите конкуренции».</w:t>
      </w:r>
    </w:p>
    <w:p w14:paraId="288F29C6" w14:textId="77777777" w:rsidR="009F72AA" w:rsidRDefault="009F72AA" w:rsidP="009F72AA">
      <w:pPr>
        <w:jc w:val="center"/>
        <w:rPr>
          <w:rFonts w:ascii="Times New Roman" w:hAnsi="Times New Roman" w:cs="Times New Roman"/>
          <w:caps/>
        </w:rPr>
      </w:pPr>
    </w:p>
    <w:p w14:paraId="1742574A" w14:textId="77777777" w:rsidR="009F72AA" w:rsidRDefault="009F72AA" w:rsidP="009F72AA">
      <w:pPr>
        <w:jc w:val="center"/>
        <w:rPr>
          <w:rFonts w:ascii="Times New Roman" w:hAnsi="Times New Roman" w:cs="Times New Roman"/>
          <w:b/>
          <w:caps/>
        </w:rPr>
      </w:pPr>
      <w:r>
        <w:rPr>
          <w:rFonts w:ascii="Times New Roman" w:hAnsi="Times New Roman" w:cs="Times New Roman"/>
          <w:b/>
          <w:caps/>
        </w:rPr>
        <w:t>3. Обязанности сторон</w:t>
      </w:r>
    </w:p>
    <w:p w14:paraId="671B7ADC" w14:textId="77777777" w:rsidR="009F72AA" w:rsidRDefault="009F72AA" w:rsidP="009F72AA">
      <w:pPr>
        <w:jc w:val="both"/>
        <w:rPr>
          <w:rFonts w:ascii="Times New Roman" w:hAnsi="Times New Roman" w:cs="Times New Roman"/>
          <w:b/>
        </w:rPr>
      </w:pPr>
      <w:r>
        <w:rPr>
          <w:rFonts w:ascii="Times New Roman" w:hAnsi="Times New Roman" w:cs="Times New Roman"/>
          <w:b/>
        </w:rPr>
        <w:t>3.1. Арендодатель обязуется:</w:t>
      </w:r>
    </w:p>
    <w:p w14:paraId="244546FB" w14:textId="77777777" w:rsidR="009F72AA" w:rsidRDefault="009F72AA" w:rsidP="009F72AA">
      <w:pPr>
        <w:numPr>
          <w:ilvl w:val="2"/>
          <w:numId w:val="4"/>
        </w:numPr>
        <w:jc w:val="both"/>
        <w:rPr>
          <w:rFonts w:ascii="Times New Roman" w:hAnsi="Times New Roman" w:cs="Times New Roman"/>
        </w:rPr>
      </w:pPr>
      <w:r>
        <w:rPr>
          <w:rFonts w:ascii="Times New Roman" w:hAnsi="Times New Roman" w:cs="Times New Roman"/>
        </w:rPr>
        <w:t>В случае прекращения Договора принять Объект от Арендатора по акту приема-передачи.</w:t>
      </w:r>
    </w:p>
    <w:p w14:paraId="10C0C4BB" w14:textId="77777777" w:rsidR="009F72AA" w:rsidRDefault="009F72AA" w:rsidP="009F72AA">
      <w:pPr>
        <w:numPr>
          <w:ilvl w:val="2"/>
          <w:numId w:val="4"/>
        </w:numPr>
        <w:jc w:val="both"/>
        <w:rPr>
          <w:rFonts w:ascii="Times New Roman" w:hAnsi="Times New Roman" w:cs="Times New Roman"/>
        </w:rPr>
      </w:pPr>
      <w:r>
        <w:rPr>
          <w:rFonts w:ascii="Times New Roman" w:hAnsi="Times New Roman" w:cs="Times New Roman"/>
        </w:rPr>
        <w:t>Уведомлять Арендатора через средства массовой информации об изменении своего наименования, юридического адреса, банковских реквизитов и др.</w:t>
      </w:r>
    </w:p>
    <w:p w14:paraId="4E480097" w14:textId="77777777" w:rsidR="009F72AA" w:rsidRDefault="009F72AA" w:rsidP="009F72AA">
      <w:pPr>
        <w:jc w:val="both"/>
        <w:rPr>
          <w:rFonts w:ascii="Times New Roman" w:hAnsi="Times New Roman" w:cs="Times New Roman"/>
          <w:b/>
        </w:rPr>
      </w:pPr>
      <w:r>
        <w:rPr>
          <w:rFonts w:ascii="Times New Roman" w:hAnsi="Times New Roman" w:cs="Times New Roman"/>
          <w:b/>
        </w:rPr>
        <w:t>3.2. Арендатор обязуется:</w:t>
      </w:r>
    </w:p>
    <w:p w14:paraId="3B4B85B6" w14:textId="77777777" w:rsidR="009F72AA" w:rsidRDefault="009F72AA" w:rsidP="009F72AA">
      <w:pPr>
        <w:numPr>
          <w:ilvl w:val="2"/>
          <w:numId w:val="5"/>
        </w:numPr>
        <w:jc w:val="both"/>
        <w:rPr>
          <w:rFonts w:ascii="Times New Roman" w:hAnsi="Times New Roman" w:cs="Times New Roman"/>
        </w:rPr>
      </w:pPr>
      <w:r>
        <w:rPr>
          <w:rFonts w:ascii="Times New Roman" w:hAnsi="Times New Roman" w:cs="Times New Roman"/>
        </w:rPr>
        <w:t>Принять Объект по акту приема- передачи не позднее 10 дней с момента подписания настоящего договора.</w:t>
      </w:r>
    </w:p>
    <w:p w14:paraId="5B555D53" w14:textId="77777777" w:rsidR="009F72AA" w:rsidRDefault="009F72AA" w:rsidP="009F72AA">
      <w:pPr>
        <w:numPr>
          <w:ilvl w:val="2"/>
          <w:numId w:val="5"/>
        </w:numPr>
        <w:jc w:val="both"/>
        <w:rPr>
          <w:rFonts w:ascii="Times New Roman" w:hAnsi="Times New Roman" w:cs="Times New Roman"/>
        </w:rPr>
      </w:pPr>
      <w:r>
        <w:rPr>
          <w:rFonts w:ascii="Times New Roman" w:hAnsi="Times New Roman" w:cs="Times New Roman"/>
        </w:rPr>
        <w:t>Использовать Объект (все его составные части) исключительно по назначению, установленному в п.1.1. Договора.</w:t>
      </w:r>
    </w:p>
    <w:p w14:paraId="74EA1A8E" w14:textId="77777777" w:rsidR="009F72AA" w:rsidRDefault="009F72AA" w:rsidP="009F72AA">
      <w:pPr>
        <w:pStyle w:val="1"/>
        <w:numPr>
          <w:ilvl w:val="2"/>
          <w:numId w:val="5"/>
        </w:numPr>
        <w:rPr>
          <w:sz w:val="18"/>
          <w:szCs w:val="18"/>
        </w:rPr>
      </w:pPr>
      <w:r>
        <w:rPr>
          <w:sz w:val="18"/>
          <w:szCs w:val="18"/>
        </w:rPr>
        <w:t>Своевременно до 10 числа отчетного месяца полностью вносить арендную плату.</w:t>
      </w:r>
    </w:p>
    <w:p w14:paraId="5409BEE2" w14:textId="77777777" w:rsidR="009F72AA" w:rsidRDefault="009F72AA" w:rsidP="009F72AA">
      <w:pPr>
        <w:pStyle w:val="1"/>
        <w:numPr>
          <w:ilvl w:val="2"/>
          <w:numId w:val="5"/>
        </w:numPr>
        <w:rPr>
          <w:sz w:val="18"/>
          <w:szCs w:val="18"/>
        </w:rPr>
      </w:pPr>
      <w:r>
        <w:rPr>
          <w:sz w:val="18"/>
          <w:szCs w:val="18"/>
        </w:rPr>
        <w:t>При изменении размера арендной платы в соответствии с пунктами 4.2, 4.3 Договора исчислять и оплачивать арендную плату в измененном размере с момента наступления соответствующих событий.</w:t>
      </w:r>
    </w:p>
    <w:p w14:paraId="14ECC357" w14:textId="77777777" w:rsidR="009F72AA" w:rsidRDefault="009F72AA" w:rsidP="009F72AA">
      <w:pPr>
        <w:pStyle w:val="1"/>
        <w:numPr>
          <w:ilvl w:val="2"/>
          <w:numId w:val="5"/>
        </w:numPr>
        <w:rPr>
          <w:sz w:val="18"/>
          <w:szCs w:val="18"/>
        </w:rPr>
      </w:pPr>
      <w:r>
        <w:rPr>
          <w:sz w:val="18"/>
          <w:szCs w:val="18"/>
        </w:rPr>
        <w:t>Содержать Объект в надлежащем техническом и санитарном состоянии в соответствии с требованиями законодательства, обеспечивать пожарную и электрическую безопасность, а также сохранность инженерных сетей, оборудования, коммуникаций Объектов.</w:t>
      </w:r>
    </w:p>
    <w:p w14:paraId="5A0E8EE9" w14:textId="77777777" w:rsidR="009F72AA" w:rsidRDefault="009F72AA" w:rsidP="009F72AA">
      <w:pPr>
        <w:pStyle w:val="a3"/>
        <w:widowControl/>
        <w:numPr>
          <w:ilvl w:val="2"/>
          <w:numId w:val="5"/>
        </w:numPr>
        <w:autoSpaceDE/>
        <w:adjustRightInd/>
        <w:spacing w:after="0"/>
        <w:jc w:val="both"/>
        <w:rPr>
          <w:rFonts w:ascii="Times New Roman" w:hAnsi="Times New Roman" w:cs="Times New Roman"/>
        </w:rPr>
      </w:pPr>
      <w:r>
        <w:rPr>
          <w:rFonts w:ascii="Times New Roman" w:hAnsi="Times New Roman" w:cs="Times New Roman"/>
        </w:rPr>
        <w:t>Производить за свой счет текущий и капитальный ремонт Объекта, нести расходы на содержание Объекта.</w:t>
      </w:r>
    </w:p>
    <w:p w14:paraId="7B8D6439" w14:textId="77777777" w:rsidR="009F72AA" w:rsidRDefault="009F72AA" w:rsidP="009F72AA">
      <w:pPr>
        <w:pStyle w:val="a3"/>
        <w:widowControl/>
        <w:numPr>
          <w:ilvl w:val="2"/>
          <w:numId w:val="5"/>
        </w:numPr>
        <w:autoSpaceDE/>
        <w:adjustRightInd/>
        <w:spacing w:after="0"/>
        <w:jc w:val="both"/>
        <w:rPr>
          <w:rFonts w:ascii="Times New Roman" w:hAnsi="Times New Roman" w:cs="Times New Roman"/>
        </w:rPr>
      </w:pPr>
      <w:r>
        <w:rPr>
          <w:rFonts w:ascii="Times New Roman" w:hAnsi="Times New Roman" w:cs="Times New Roman"/>
        </w:rPr>
        <w:t>Осуществлять постоянный контроль за техническим состоянием несущих и ограждающих конструкций, кровли (за исключением аренды встроенных помещений), инженерного оборудования (систем электроснабжения, теплоснабжения, водоснабжения, водоотведения). При выявлении необходимости восстановления, усиления или замены несущих и ограждающих конструкций, ремонта кровли (за исключением аренды встроенных помещений), ремонта инженерного оборудования (систем электроснабжения, теплоснабжения, водоснабжения, водоотведения) своевременно принимать меры по проведению капитального ремонта.</w:t>
      </w:r>
    </w:p>
    <w:p w14:paraId="7A4AC7E7" w14:textId="77777777" w:rsidR="009F72AA" w:rsidRDefault="009F72AA" w:rsidP="009F72AA">
      <w:pPr>
        <w:pStyle w:val="a5"/>
        <w:numPr>
          <w:ilvl w:val="2"/>
          <w:numId w:val="5"/>
        </w:num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Самостоятельно заключать договоры на обслуживание Объекта, энерго</w:t>
      </w:r>
      <w:proofErr w:type="gramStart"/>
      <w:r>
        <w:rPr>
          <w:rFonts w:ascii="Times New Roman" w:eastAsia="Times New Roman" w:hAnsi="Times New Roman"/>
          <w:sz w:val="18"/>
          <w:szCs w:val="18"/>
          <w:lang w:eastAsia="ru-RU"/>
        </w:rPr>
        <w:t>- ,</w:t>
      </w:r>
      <w:proofErr w:type="gramEnd"/>
      <w:r>
        <w:rPr>
          <w:rFonts w:ascii="Times New Roman" w:eastAsia="Times New Roman" w:hAnsi="Times New Roman"/>
          <w:sz w:val="18"/>
          <w:szCs w:val="18"/>
          <w:lang w:eastAsia="ru-RU"/>
        </w:rPr>
        <w:t xml:space="preserve"> водо-, тепло- снабжение со специализированными организациями, обслуживание и содержание общего имущества собственников помещений в многоквартирном доме, а при прекращении настоящего Договора своевременно извещать соответствующие организации и нести расходы согласно этим  договорам;</w:t>
      </w:r>
    </w:p>
    <w:p w14:paraId="21E3EA06" w14:textId="77777777" w:rsidR="009F72AA" w:rsidRDefault="009F72AA" w:rsidP="009F72AA">
      <w:pPr>
        <w:pStyle w:val="a5"/>
        <w:numPr>
          <w:ilvl w:val="2"/>
          <w:numId w:val="5"/>
        </w:num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 xml:space="preserve">Нести затраты, связанные с обслуживанием и содержанием имущества в надлежащем техническом и санитарном </w:t>
      </w:r>
    </w:p>
    <w:p w14:paraId="3F959A75" w14:textId="77777777" w:rsidR="009F72AA" w:rsidRDefault="009F72AA" w:rsidP="009F72AA">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состоянии, обеспечивать пожарную и техническую безопасность, а также сохранность инженерных сетей, оборудования               </w:t>
      </w:r>
    </w:p>
    <w:p w14:paraId="69534FC5" w14:textId="77777777" w:rsidR="009F72AA" w:rsidRDefault="009F72AA" w:rsidP="009F72AA">
      <w:pPr>
        <w:ind w:firstLine="708"/>
        <w:jc w:val="both"/>
        <w:rPr>
          <w:rFonts w:ascii="Times New Roman" w:hAnsi="Times New Roman" w:cs="Times New Roman"/>
        </w:rPr>
      </w:pPr>
      <w:r>
        <w:rPr>
          <w:rFonts w:ascii="Times New Roman" w:hAnsi="Times New Roman" w:cs="Times New Roman"/>
        </w:rPr>
        <w:t>и коммуникаций Объектов.</w:t>
      </w:r>
    </w:p>
    <w:p w14:paraId="3C282D88" w14:textId="77777777" w:rsidR="009F72AA" w:rsidRDefault="009F72AA" w:rsidP="009F72AA">
      <w:pPr>
        <w:jc w:val="both"/>
        <w:rPr>
          <w:rFonts w:ascii="Times New Roman" w:hAnsi="Times New Roman" w:cs="Times New Roman"/>
        </w:rPr>
      </w:pPr>
      <w:r>
        <w:rPr>
          <w:rFonts w:ascii="Times New Roman" w:hAnsi="Times New Roman" w:cs="Times New Roman"/>
        </w:rPr>
        <w:t>3.2.10.</w:t>
      </w:r>
      <w:r>
        <w:rPr>
          <w:rFonts w:ascii="Times New Roman" w:hAnsi="Times New Roman" w:cs="Times New Roman"/>
        </w:rPr>
        <w:tab/>
        <w:t xml:space="preserve">Поддерживать имущество в исправном состоянии, принимать все возможные меры по предотвращению угрозы </w:t>
      </w:r>
    </w:p>
    <w:p w14:paraId="6C6782A2" w14:textId="77777777" w:rsidR="009F72AA" w:rsidRDefault="009F72AA" w:rsidP="009F72AA">
      <w:pPr>
        <w:ind w:firstLine="708"/>
        <w:jc w:val="both"/>
        <w:rPr>
          <w:rFonts w:ascii="Times New Roman" w:hAnsi="Times New Roman" w:cs="Times New Roman"/>
        </w:rPr>
      </w:pPr>
      <w:r>
        <w:rPr>
          <w:rFonts w:ascii="Times New Roman" w:hAnsi="Times New Roman" w:cs="Times New Roman"/>
        </w:rPr>
        <w:t>разрушения или повреждения имущества.</w:t>
      </w:r>
    </w:p>
    <w:p w14:paraId="5A0B84F3" w14:textId="77777777" w:rsidR="009F72AA" w:rsidRDefault="009F72AA" w:rsidP="009F72AA">
      <w:pPr>
        <w:pStyle w:val="a3"/>
        <w:widowControl/>
        <w:autoSpaceDE/>
        <w:adjustRightInd/>
        <w:spacing w:after="0"/>
        <w:ind w:left="705" w:hanging="705"/>
        <w:jc w:val="both"/>
        <w:rPr>
          <w:rFonts w:ascii="Times New Roman" w:hAnsi="Times New Roman" w:cs="Times New Roman"/>
        </w:rPr>
      </w:pPr>
      <w:r>
        <w:rPr>
          <w:rFonts w:ascii="Times New Roman" w:hAnsi="Times New Roman" w:cs="Times New Roman"/>
        </w:rPr>
        <w:t>3.2.11.</w:t>
      </w:r>
      <w:r>
        <w:rPr>
          <w:rFonts w:ascii="Times New Roman" w:hAnsi="Times New Roman" w:cs="Times New Roman"/>
        </w:rPr>
        <w:tab/>
        <w:t>Не производить перепланировку, переоборудование, переустройство, капитальный ремонт, а также работы капитального характера (реконструкцию, переоборудование, модернизацию) в отношении Объекта без письменного разрешения Арендодателя.</w:t>
      </w:r>
    </w:p>
    <w:p w14:paraId="06F8411D" w14:textId="77777777" w:rsidR="009F72AA" w:rsidRDefault="009F72AA" w:rsidP="009F72AA">
      <w:pPr>
        <w:pStyle w:val="a3"/>
        <w:widowControl/>
        <w:autoSpaceDE/>
        <w:adjustRightInd/>
        <w:spacing w:after="0"/>
        <w:ind w:left="705" w:hanging="705"/>
        <w:jc w:val="both"/>
        <w:rPr>
          <w:rFonts w:ascii="Times New Roman" w:hAnsi="Times New Roman" w:cs="Times New Roman"/>
        </w:rPr>
      </w:pPr>
      <w:r>
        <w:rPr>
          <w:rFonts w:ascii="Times New Roman" w:hAnsi="Times New Roman" w:cs="Times New Roman"/>
        </w:rPr>
        <w:t xml:space="preserve">3.2.12. </w:t>
      </w:r>
      <w:r>
        <w:rPr>
          <w:rFonts w:ascii="Times New Roman" w:hAnsi="Times New Roman" w:cs="Times New Roman"/>
        </w:rPr>
        <w:tab/>
        <w:t>Сообщать, с предоставлением подтверждающих документов, Арендодателю о проведенных в отношении Объекта работах капитального характера не позднее 1 месяца со дня окончания таких работ.</w:t>
      </w:r>
    </w:p>
    <w:p w14:paraId="7CE6990C" w14:textId="77777777" w:rsidR="009F72AA" w:rsidRDefault="009F72AA" w:rsidP="009F72AA">
      <w:pPr>
        <w:pStyle w:val="a3"/>
        <w:widowControl/>
        <w:autoSpaceDE/>
        <w:adjustRightInd/>
        <w:spacing w:after="0"/>
        <w:jc w:val="both"/>
        <w:rPr>
          <w:rFonts w:ascii="Times New Roman" w:hAnsi="Times New Roman" w:cs="Times New Roman"/>
        </w:rPr>
      </w:pPr>
      <w:r>
        <w:rPr>
          <w:rFonts w:ascii="Times New Roman" w:hAnsi="Times New Roman" w:cs="Times New Roman"/>
        </w:rPr>
        <w:t>3.2.13.</w:t>
      </w:r>
      <w:r>
        <w:rPr>
          <w:rFonts w:ascii="Times New Roman" w:hAnsi="Times New Roman" w:cs="Times New Roman"/>
        </w:rPr>
        <w:tab/>
        <w:t xml:space="preserve">В случае проведения самовольных перепланировок, переоборудования, переустройства, нарушения целостности стен, </w:t>
      </w:r>
    </w:p>
    <w:p w14:paraId="358A654F" w14:textId="77777777" w:rsidR="009F72AA" w:rsidRDefault="009F72AA" w:rsidP="009F72AA">
      <w:pPr>
        <w:pStyle w:val="a3"/>
        <w:widowControl/>
        <w:autoSpaceDE/>
        <w:adjustRightInd/>
        <w:spacing w:after="0"/>
        <w:ind w:left="705"/>
        <w:jc w:val="both"/>
        <w:rPr>
          <w:rFonts w:ascii="Times New Roman" w:hAnsi="Times New Roman" w:cs="Times New Roman"/>
        </w:rPr>
      </w:pPr>
      <w:r>
        <w:rPr>
          <w:rFonts w:ascii="Times New Roman" w:hAnsi="Times New Roman" w:cs="Times New Roman"/>
        </w:rPr>
        <w:t>перегородок или перекрытий, установки инженерных сетей, и других изменений первоначального вида Объекта, по требованию Арендодателя таковые должны быть устранены, а Объект должен быть приведен в прежний вид за счет Арендатора, в сроки, определенные односторонним решением Арендодателя.</w:t>
      </w:r>
    </w:p>
    <w:p w14:paraId="195D5C98" w14:textId="77777777" w:rsidR="009F72AA" w:rsidRDefault="009F72AA" w:rsidP="009F72AA">
      <w:pPr>
        <w:ind w:left="705" w:hanging="705"/>
        <w:jc w:val="both"/>
        <w:rPr>
          <w:rFonts w:ascii="Times New Roman" w:hAnsi="Times New Roman" w:cs="Times New Roman"/>
        </w:rPr>
      </w:pPr>
      <w:r>
        <w:rPr>
          <w:rFonts w:ascii="Times New Roman" w:hAnsi="Times New Roman" w:cs="Times New Roman"/>
        </w:rPr>
        <w:t xml:space="preserve">3.2.14. </w:t>
      </w:r>
      <w:r>
        <w:rPr>
          <w:rFonts w:ascii="Times New Roman" w:hAnsi="Times New Roman" w:cs="Times New Roman"/>
        </w:rPr>
        <w:tab/>
        <w:t>Если Объект в результате действий Арендатора или непринятия им необходимых и своевременных мер придет в аварийное либо опасное для жизнедеятельности состояние, то Арендатор в установленном Арендодателем порядке восстанавливает его своими силами, за счет своих средств или возмещает ущерб, нанесенный Арендодателю, в том числе упущенную  выгоду.</w:t>
      </w:r>
    </w:p>
    <w:p w14:paraId="2DB60557" w14:textId="77777777" w:rsidR="009F72AA" w:rsidRDefault="009F72AA" w:rsidP="009F72AA">
      <w:pPr>
        <w:jc w:val="both"/>
        <w:rPr>
          <w:rFonts w:ascii="Times New Roman" w:hAnsi="Times New Roman" w:cs="Times New Roman"/>
        </w:rPr>
      </w:pPr>
      <w:r>
        <w:rPr>
          <w:rFonts w:ascii="Times New Roman" w:hAnsi="Times New Roman" w:cs="Times New Roman"/>
        </w:rPr>
        <w:t>3.2.15.</w:t>
      </w:r>
      <w:r>
        <w:rPr>
          <w:rFonts w:ascii="Times New Roman" w:hAnsi="Times New Roman" w:cs="Times New Roman"/>
        </w:rPr>
        <w:tab/>
        <w:t xml:space="preserve">В случае аварий, пожаров, затоплений, взрывов и других подобных чрезвычайных событий за свой счет немедленно </w:t>
      </w:r>
    </w:p>
    <w:p w14:paraId="3AF7B771" w14:textId="77777777" w:rsidR="009F72AA" w:rsidRDefault="009F72AA" w:rsidP="009F72AA">
      <w:pPr>
        <w:ind w:firstLine="708"/>
        <w:jc w:val="both"/>
        <w:rPr>
          <w:rFonts w:ascii="Times New Roman" w:hAnsi="Times New Roman" w:cs="Times New Roman"/>
        </w:rPr>
      </w:pPr>
      <w:r>
        <w:rPr>
          <w:rFonts w:ascii="Times New Roman" w:hAnsi="Times New Roman" w:cs="Times New Roman"/>
        </w:rPr>
        <w:t xml:space="preserve">принимать все необходимые меры к устранению последствий указанных событий. </w:t>
      </w:r>
    </w:p>
    <w:p w14:paraId="4C4545EA" w14:textId="77777777" w:rsidR="009F72AA" w:rsidRDefault="009F72AA" w:rsidP="009F72AA">
      <w:pPr>
        <w:ind w:left="705" w:hanging="705"/>
        <w:jc w:val="both"/>
        <w:rPr>
          <w:rFonts w:ascii="Times New Roman" w:hAnsi="Times New Roman" w:cs="Times New Roman"/>
        </w:rPr>
      </w:pPr>
      <w:r>
        <w:rPr>
          <w:rFonts w:ascii="Times New Roman" w:hAnsi="Times New Roman" w:cs="Times New Roman"/>
        </w:rPr>
        <w:t>3.2.16.</w:t>
      </w:r>
      <w:r>
        <w:rPr>
          <w:rFonts w:ascii="Times New Roman" w:hAnsi="Times New Roman" w:cs="Times New Roman"/>
        </w:rPr>
        <w:tab/>
        <w:t>Содержать прилегающую территорию в надлежащем санитарном и техническом состоянии в соответствии с Правилами благоустройства территории Златоустовского городского округа, утвержденными решением Златоустовского городского Собрания депутатов от 06.07.2012г.   №30-ЗГО, а также в соответствии с порядком и способом содержания в случае установления их Арендодателем:</w:t>
      </w:r>
    </w:p>
    <w:p w14:paraId="1897F003" w14:textId="77777777" w:rsidR="009F72AA" w:rsidRDefault="009F72AA" w:rsidP="009F72AA">
      <w:pPr>
        <w:ind w:left="705" w:firstLine="3"/>
        <w:jc w:val="both"/>
        <w:rPr>
          <w:rFonts w:ascii="Times New Roman" w:hAnsi="Times New Roman" w:cs="Times New Roman"/>
        </w:rPr>
      </w:pPr>
      <w:r>
        <w:rPr>
          <w:rFonts w:ascii="Times New Roman" w:hAnsi="Times New Roman" w:cs="Times New Roman"/>
        </w:rPr>
        <w:t>3.2.16.1. Соблюдать чистоту, поддерживать порядок и принимать меры для сохранения объектов благоустройства на территории, имеющей следующие параметры:</w:t>
      </w:r>
    </w:p>
    <w:p w14:paraId="17DF59F1" w14:textId="77777777" w:rsidR="009F72AA" w:rsidRDefault="009F72AA" w:rsidP="009F72AA">
      <w:pPr>
        <w:ind w:firstLine="708"/>
        <w:jc w:val="both"/>
        <w:rPr>
          <w:rFonts w:ascii="Times New Roman" w:hAnsi="Times New Roman" w:cs="Times New Roman"/>
        </w:rPr>
      </w:pPr>
      <w:r>
        <w:rPr>
          <w:rFonts w:ascii="Times New Roman" w:hAnsi="Times New Roman" w:cs="Times New Roman"/>
        </w:rPr>
        <w:t>- для встроено-пристроенных помещений:</w:t>
      </w:r>
    </w:p>
    <w:p w14:paraId="6E8A2487" w14:textId="77777777" w:rsidR="009F72AA" w:rsidRDefault="009F72AA" w:rsidP="009F72AA">
      <w:pPr>
        <w:ind w:firstLine="708"/>
        <w:jc w:val="both"/>
        <w:rPr>
          <w:rFonts w:ascii="Times New Roman" w:hAnsi="Times New Roman" w:cs="Times New Roman"/>
        </w:rPr>
      </w:pPr>
      <w:r>
        <w:rPr>
          <w:rFonts w:ascii="Times New Roman" w:hAnsi="Times New Roman" w:cs="Times New Roman"/>
        </w:rPr>
        <w:t>а) в длину – по длине арендуемого помещения</w:t>
      </w:r>
    </w:p>
    <w:p w14:paraId="44A82ECD" w14:textId="77777777" w:rsidR="009F72AA" w:rsidRDefault="009F72AA" w:rsidP="009F72AA">
      <w:pPr>
        <w:ind w:left="708"/>
        <w:jc w:val="both"/>
        <w:rPr>
          <w:rFonts w:ascii="Times New Roman" w:hAnsi="Times New Roman" w:cs="Times New Roman"/>
        </w:rPr>
      </w:pPr>
      <w:r>
        <w:rPr>
          <w:rFonts w:ascii="Times New Roman" w:hAnsi="Times New Roman" w:cs="Times New Roman"/>
        </w:rPr>
        <w:t xml:space="preserve">б) по ширине - учитывается необходимость содержания и благоустройства территорий, используемых арендатором для осуществления хозяйственной деятельности в арендуемом помещении (дорожки, тротуары для входа в нежилое помещение, парковки и другие объекты), но не менее </w:t>
      </w:r>
      <w:smartTag w:uri="urn:schemas-microsoft-com:office:smarttags" w:element="metricconverter">
        <w:smartTagPr>
          <w:attr w:name="ProductID" w:val="25 метров"/>
        </w:smartTagPr>
        <w:r>
          <w:rPr>
            <w:rFonts w:ascii="Times New Roman" w:hAnsi="Times New Roman" w:cs="Times New Roman"/>
          </w:rPr>
          <w:t>25 метров</w:t>
        </w:r>
      </w:smartTag>
      <w:r>
        <w:rPr>
          <w:rFonts w:ascii="Times New Roman" w:hAnsi="Times New Roman" w:cs="Times New Roman"/>
        </w:rPr>
        <w:t>; в случае размещения нежилого помещения с фасадной стороны здания и при наличии в этой зоне дороги ширина территории определяется до края проезжей части дороги;</w:t>
      </w:r>
    </w:p>
    <w:p w14:paraId="03184DB6" w14:textId="77777777" w:rsidR="009F72AA" w:rsidRDefault="009F72AA" w:rsidP="009F72AA">
      <w:pPr>
        <w:ind w:firstLine="708"/>
        <w:jc w:val="both"/>
        <w:rPr>
          <w:rFonts w:ascii="Times New Roman" w:hAnsi="Times New Roman" w:cs="Times New Roman"/>
        </w:rPr>
      </w:pPr>
      <w:r>
        <w:rPr>
          <w:rFonts w:ascii="Times New Roman" w:hAnsi="Times New Roman" w:cs="Times New Roman"/>
        </w:rPr>
        <w:t>- для отдельно стоящих зданий:</w:t>
      </w:r>
    </w:p>
    <w:p w14:paraId="5669ED6C" w14:textId="77777777" w:rsidR="009F72AA" w:rsidRDefault="009F72AA" w:rsidP="009F72AA">
      <w:pPr>
        <w:ind w:left="708"/>
        <w:jc w:val="both"/>
        <w:rPr>
          <w:rFonts w:ascii="Times New Roman" w:hAnsi="Times New Roman" w:cs="Times New Roman"/>
        </w:rPr>
      </w:pPr>
      <w:r>
        <w:rPr>
          <w:rFonts w:ascii="Times New Roman" w:hAnsi="Times New Roman" w:cs="Times New Roman"/>
        </w:rPr>
        <w:t xml:space="preserve">а) по длине – на длину здания плюс половина санитарного разрыва с соседними зданиями, в случае отсутствия соседних зданий – </w:t>
      </w:r>
      <w:smartTag w:uri="urn:schemas-microsoft-com:office:smarttags" w:element="metricconverter">
        <w:smartTagPr>
          <w:attr w:name="ProductID" w:val="25 метров"/>
        </w:smartTagPr>
        <w:r>
          <w:rPr>
            <w:rFonts w:ascii="Times New Roman" w:hAnsi="Times New Roman" w:cs="Times New Roman"/>
          </w:rPr>
          <w:t>25 метров</w:t>
        </w:r>
      </w:smartTag>
      <w:r>
        <w:rPr>
          <w:rFonts w:ascii="Times New Roman" w:hAnsi="Times New Roman" w:cs="Times New Roman"/>
        </w:rPr>
        <w:t>;</w:t>
      </w:r>
    </w:p>
    <w:p w14:paraId="38C62BD1" w14:textId="77777777" w:rsidR="009F72AA" w:rsidRDefault="009F72AA" w:rsidP="009F72AA">
      <w:pPr>
        <w:ind w:left="708"/>
        <w:jc w:val="both"/>
        <w:rPr>
          <w:rFonts w:ascii="Times New Roman" w:hAnsi="Times New Roman" w:cs="Times New Roman"/>
        </w:rPr>
      </w:pPr>
      <w:r>
        <w:rPr>
          <w:rFonts w:ascii="Times New Roman" w:hAnsi="Times New Roman" w:cs="Times New Roman"/>
        </w:rPr>
        <w:t xml:space="preserve">б) по ширине – от фасада здания до края проезжей части дороги либо, в случае местных проездов и проходов, до ближайшего бордюра; для нежилых зданий (комплекса зданий), имеющих ограждение – </w:t>
      </w:r>
      <w:smartTag w:uri="urn:schemas-microsoft-com:office:smarttags" w:element="metricconverter">
        <w:smartTagPr>
          <w:attr w:name="ProductID" w:val="25 метров"/>
        </w:smartTagPr>
        <w:r>
          <w:rPr>
            <w:rFonts w:ascii="Times New Roman" w:hAnsi="Times New Roman" w:cs="Times New Roman"/>
          </w:rPr>
          <w:t>25 метров</w:t>
        </w:r>
      </w:smartTag>
      <w:r>
        <w:rPr>
          <w:rFonts w:ascii="Times New Roman" w:hAnsi="Times New Roman" w:cs="Times New Roman"/>
        </w:rPr>
        <w:t xml:space="preserve"> от ограждения по периметру.</w:t>
      </w:r>
    </w:p>
    <w:p w14:paraId="258BCAC4" w14:textId="77777777" w:rsidR="009F72AA" w:rsidRDefault="009F72AA" w:rsidP="009F72AA">
      <w:pPr>
        <w:ind w:left="708"/>
        <w:jc w:val="both"/>
        <w:rPr>
          <w:rFonts w:ascii="Times New Roman" w:hAnsi="Times New Roman" w:cs="Times New Roman"/>
        </w:rPr>
      </w:pPr>
      <w:r>
        <w:rPr>
          <w:rFonts w:ascii="Times New Roman" w:hAnsi="Times New Roman" w:cs="Times New Roman"/>
        </w:rPr>
        <w:t xml:space="preserve">- для отдельно стоящих зданий и сооружений инженерно-технического назначения на территориях общего пользования – </w:t>
      </w:r>
      <w:smartTag w:uri="urn:schemas-microsoft-com:office:smarttags" w:element="metricconverter">
        <w:smartTagPr>
          <w:attr w:name="ProductID" w:val="5 метров"/>
        </w:smartTagPr>
        <w:r>
          <w:rPr>
            <w:rFonts w:ascii="Times New Roman" w:hAnsi="Times New Roman" w:cs="Times New Roman"/>
          </w:rPr>
          <w:t>5 метров</w:t>
        </w:r>
      </w:smartTag>
      <w:r>
        <w:rPr>
          <w:rFonts w:ascii="Times New Roman" w:hAnsi="Times New Roman" w:cs="Times New Roman"/>
        </w:rPr>
        <w:t xml:space="preserve"> по периметру.</w:t>
      </w:r>
    </w:p>
    <w:p w14:paraId="7EEE92DF" w14:textId="77777777" w:rsidR="009F72AA" w:rsidRDefault="009F72AA" w:rsidP="009F72AA">
      <w:pPr>
        <w:rPr>
          <w:rFonts w:ascii="Times New Roman" w:hAnsi="Times New Roman" w:cs="Times New Roman"/>
        </w:rPr>
      </w:pPr>
      <w:r>
        <w:rPr>
          <w:rFonts w:ascii="Times New Roman" w:hAnsi="Times New Roman" w:cs="Times New Roman"/>
        </w:rPr>
        <w:t>3.2.16.2. Проводить мероприятия своими силами и средствами, обеспечивающие:</w:t>
      </w:r>
    </w:p>
    <w:p w14:paraId="218574C4" w14:textId="77777777" w:rsidR="009F72AA" w:rsidRDefault="009F72AA" w:rsidP="009F72AA">
      <w:pPr>
        <w:ind w:firstLine="708"/>
        <w:rPr>
          <w:rFonts w:ascii="Times New Roman" w:hAnsi="Times New Roman" w:cs="Times New Roman"/>
        </w:rPr>
      </w:pPr>
      <w:r>
        <w:rPr>
          <w:rFonts w:ascii="Times New Roman" w:hAnsi="Times New Roman" w:cs="Times New Roman"/>
        </w:rPr>
        <w:t>- размещение контейнеров, урн для сбора и временного хранения мусора;</w:t>
      </w:r>
    </w:p>
    <w:p w14:paraId="17DD5182" w14:textId="77777777" w:rsidR="009F72AA" w:rsidRDefault="009F72AA" w:rsidP="009F72AA">
      <w:pPr>
        <w:ind w:firstLine="708"/>
        <w:rPr>
          <w:rFonts w:ascii="Times New Roman" w:hAnsi="Times New Roman" w:cs="Times New Roman"/>
        </w:rPr>
      </w:pPr>
      <w:r>
        <w:rPr>
          <w:rFonts w:ascii="Times New Roman" w:hAnsi="Times New Roman" w:cs="Times New Roman"/>
        </w:rPr>
        <w:t>- поддержание в чистоте и исправном состоянии арендуемых зданий и помещений и их элементов;</w:t>
      </w:r>
    </w:p>
    <w:p w14:paraId="208C9496" w14:textId="77777777" w:rsidR="009F72AA" w:rsidRDefault="009F72AA" w:rsidP="009F72AA">
      <w:pPr>
        <w:ind w:firstLine="708"/>
        <w:rPr>
          <w:rFonts w:ascii="Times New Roman" w:hAnsi="Times New Roman" w:cs="Times New Roman"/>
          <w:sz w:val="20"/>
          <w:szCs w:val="20"/>
        </w:rPr>
      </w:pPr>
      <w:r>
        <w:rPr>
          <w:rFonts w:ascii="Times New Roman" w:hAnsi="Times New Roman" w:cs="Times New Roman"/>
        </w:rPr>
        <w:t>- выполнение благоустройства, озеленения территорий и содержания зеленых насаждений</w:t>
      </w:r>
      <w:r>
        <w:rPr>
          <w:rFonts w:ascii="Times New Roman" w:hAnsi="Times New Roman" w:cs="Times New Roman"/>
          <w:sz w:val="20"/>
          <w:szCs w:val="20"/>
        </w:rPr>
        <w:t>.</w:t>
      </w:r>
    </w:p>
    <w:p w14:paraId="4C2D0659" w14:textId="77777777" w:rsidR="009F72AA" w:rsidRDefault="009F72AA" w:rsidP="009F72AA">
      <w:pPr>
        <w:ind w:left="705" w:hanging="705"/>
        <w:jc w:val="both"/>
        <w:rPr>
          <w:rFonts w:ascii="Times New Roman" w:hAnsi="Times New Roman" w:cs="Times New Roman"/>
        </w:rPr>
      </w:pPr>
      <w:r>
        <w:rPr>
          <w:rFonts w:ascii="Times New Roman" w:hAnsi="Times New Roman" w:cs="Times New Roman"/>
        </w:rPr>
        <w:t>3.2.17.</w:t>
      </w:r>
      <w:r>
        <w:rPr>
          <w:rFonts w:ascii="Times New Roman" w:hAnsi="Times New Roman" w:cs="Times New Roman"/>
        </w:rPr>
        <w:tab/>
        <w:t>При изменении Арендодателем способа и порядка содержания прилегающей территории, с момента уведомления немедленно принять соответствующие меры.</w:t>
      </w:r>
    </w:p>
    <w:p w14:paraId="76596596" w14:textId="77777777" w:rsidR="009F72AA" w:rsidRDefault="009F72AA" w:rsidP="009F72AA">
      <w:pPr>
        <w:ind w:left="705" w:hanging="705"/>
        <w:jc w:val="both"/>
        <w:rPr>
          <w:rFonts w:ascii="Times New Roman" w:hAnsi="Times New Roman" w:cs="Times New Roman"/>
        </w:rPr>
      </w:pPr>
      <w:r>
        <w:rPr>
          <w:rFonts w:ascii="Times New Roman" w:hAnsi="Times New Roman" w:cs="Times New Roman"/>
        </w:rPr>
        <w:t>3.2.18.</w:t>
      </w:r>
      <w:r>
        <w:rPr>
          <w:rFonts w:ascii="Times New Roman" w:hAnsi="Times New Roman" w:cs="Times New Roman"/>
        </w:rPr>
        <w:tab/>
        <w:t>Не сдавать Объект как в целом, так и частично в субаренду без письменного согласия Арендодателя. Не допускать совершения каких-либо сделок в отношении Объекта, в том числе предоставление Объекта по договору о совместной деятельности, дочерним фирмам и по другим основаниям. Договор субаренды не может быть заключен на срок превышающий срок действия настоящего Договора. При прекращении настоящего Договора по любым основаниям договоры субаренды на Объект прекращаются.</w:t>
      </w:r>
    </w:p>
    <w:p w14:paraId="5E9B22DA" w14:textId="77777777" w:rsidR="009F72AA" w:rsidRDefault="009F72AA" w:rsidP="009F72AA">
      <w:pPr>
        <w:ind w:left="705" w:hanging="705"/>
        <w:jc w:val="both"/>
        <w:rPr>
          <w:rFonts w:ascii="Times New Roman" w:hAnsi="Times New Roman" w:cs="Times New Roman"/>
        </w:rPr>
      </w:pPr>
      <w:r>
        <w:rPr>
          <w:rFonts w:ascii="Times New Roman" w:hAnsi="Times New Roman" w:cs="Times New Roman"/>
        </w:rPr>
        <w:t>3.2.19.</w:t>
      </w:r>
      <w:r>
        <w:rPr>
          <w:rFonts w:ascii="Times New Roman" w:hAnsi="Times New Roman" w:cs="Times New Roman"/>
        </w:rPr>
        <w:tab/>
        <w:t xml:space="preserve">Обеспечивать представителям Арендодателя по </w:t>
      </w:r>
      <w:proofErr w:type="gramStart"/>
      <w:r>
        <w:rPr>
          <w:rFonts w:ascii="Times New Roman" w:hAnsi="Times New Roman" w:cs="Times New Roman"/>
        </w:rPr>
        <w:t>первому  требованию</w:t>
      </w:r>
      <w:proofErr w:type="gramEnd"/>
      <w:r>
        <w:rPr>
          <w:rFonts w:ascii="Times New Roman" w:hAnsi="Times New Roman" w:cs="Times New Roman"/>
        </w:rPr>
        <w:t xml:space="preserve"> беспрепятственный доступ на Объект для его осмотра, ремонта общих коммуникаций здания и проверки соблюдения условий Договора.</w:t>
      </w:r>
    </w:p>
    <w:p w14:paraId="0094ECAD" w14:textId="77777777" w:rsidR="009F72AA" w:rsidRDefault="009F72AA" w:rsidP="009F72AA">
      <w:pPr>
        <w:ind w:left="705" w:hanging="705"/>
        <w:jc w:val="both"/>
        <w:rPr>
          <w:rFonts w:ascii="Times New Roman" w:hAnsi="Times New Roman" w:cs="Times New Roman"/>
        </w:rPr>
      </w:pPr>
      <w:r>
        <w:rPr>
          <w:rFonts w:ascii="Times New Roman" w:hAnsi="Times New Roman" w:cs="Times New Roman"/>
        </w:rPr>
        <w:t>3.2.20.</w:t>
      </w:r>
      <w:r>
        <w:rPr>
          <w:rFonts w:ascii="Times New Roman" w:hAnsi="Times New Roman" w:cs="Times New Roman"/>
        </w:rPr>
        <w:tab/>
        <w:t>Не размещать на Объекте наружной рекламы (плакатов, стендов, щитов и т.д.) без письменного разрешения Управления архитектуры и градостроительства администрации ЗГО и письменного согласия Арендодателя.</w:t>
      </w:r>
    </w:p>
    <w:p w14:paraId="6C485667" w14:textId="77777777" w:rsidR="009F72AA" w:rsidRDefault="009F72AA" w:rsidP="009F72AA">
      <w:pPr>
        <w:jc w:val="both"/>
        <w:rPr>
          <w:rFonts w:ascii="Times New Roman" w:hAnsi="Times New Roman" w:cs="Times New Roman"/>
        </w:rPr>
      </w:pPr>
      <w:r>
        <w:rPr>
          <w:rFonts w:ascii="Times New Roman" w:hAnsi="Times New Roman" w:cs="Times New Roman"/>
        </w:rPr>
        <w:t>3.2.21.</w:t>
      </w:r>
      <w:r>
        <w:rPr>
          <w:rFonts w:ascii="Times New Roman" w:hAnsi="Times New Roman" w:cs="Times New Roman"/>
        </w:rPr>
        <w:tab/>
      </w:r>
      <w:proofErr w:type="gramStart"/>
      <w:r>
        <w:rPr>
          <w:rFonts w:ascii="Times New Roman" w:hAnsi="Times New Roman" w:cs="Times New Roman"/>
        </w:rPr>
        <w:t>Обеспечивать  в</w:t>
      </w:r>
      <w:proofErr w:type="gramEnd"/>
      <w:r>
        <w:rPr>
          <w:rFonts w:ascii="Times New Roman" w:hAnsi="Times New Roman" w:cs="Times New Roman"/>
        </w:rPr>
        <w:t xml:space="preserve"> отношении Объекта и прилегающей территории соблюдение:</w:t>
      </w:r>
    </w:p>
    <w:p w14:paraId="2E27980B" w14:textId="77777777" w:rsidR="009F72AA" w:rsidRDefault="009F72AA" w:rsidP="009F72AA">
      <w:pPr>
        <w:ind w:left="853"/>
        <w:jc w:val="both"/>
        <w:rPr>
          <w:rFonts w:ascii="Times New Roman" w:hAnsi="Times New Roman" w:cs="Times New Roman"/>
        </w:rPr>
      </w:pPr>
      <w:r>
        <w:rPr>
          <w:rFonts w:ascii="Times New Roman" w:hAnsi="Times New Roman" w:cs="Times New Roman"/>
        </w:rPr>
        <w:t>а) санитарно-эпидемиологических норм и правил;</w:t>
      </w:r>
    </w:p>
    <w:p w14:paraId="4000AF4B" w14:textId="77777777" w:rsidR="009F72AA" w:rsidRDefault="009F72AA" w:rsidP="009F72AA">
      <w:pPr>
        <w:ind w:left="853"/>
        <w:jc w:val="both"/>
        <w:rPr>
          <w:rFonts w:ascii="Times New Roman" w:hAnsi="Times New Roman" w:cs="Times New Roman"/>
        </w:rPr>
      </w:pPr>
      <w:r>
        <w:rPr>
          <w:rFonts w:ascii="Times New Roman" w:hAnsi="Times New Roman" w:cs="Times New Roman"/>
        </w:rPr>
        <w:t xml:space="preserve">б) </w:t>
      </w:r>
      <w:proofErr w:type="gramStart"/>
      <w:r>
        <w:rPr>
          <w:rFonts w:ascii="Times New Roman" w:hAnsi="Times New Roman" w:cs="Times New Roman"/>
        </w:rPr>
        <w:t>противопожарных  норм</w:t>
      </w:r>
      <w:proofErr w:type="gramEnd"/>
      <w:r>
        <w:rPr>
          <w:rFonts w:ascii="Times New Roman" w:hAnsi="Times New Roman" w:cs="Times New Roman"/>
        </w:rPr>
        <w:t xml:space="preserve"> и правил;</w:t>
      </w:r>
    </w:p>
    <w:p w14:paraId="7551AD27" w14:textId="77777777" w:rsidR="009F72AA" w:rsidRDefault="009F72AA" w:rsidP="009F72AA">
      <w:pPr>
        <w:ind w:left="853"/>
        <w:jc w:val="both"/>
        <w:rPr>
          <w:rFonts w:ascii="Times New Roman" w:hAnsi="Times New Roman" w:cs="Times New Roman"/>
        </w:rPr>
      </w:pPr>
      <w:r>
        <w:rPr>
          <w:rFonts w:ascii="Times New Roman" w:hAnsi="Times New Roman" w:cs="Times New Roman"/>
        </w:rPr>
        <w:t>в) законов и иных нормативных правовых актов Российской Федерации, субъектов Российской Федерации в области защиты населения и территорий от чрезвычайных ситуаций;</w:t>
      </w:r>
    </w:p>
    <w:p w14:paraId="596CBA5C" w14:textId="77777777" w:rsidR="009F72AA" w:rsidRDefault="009F72AA" w:rsidP="009F72AA">
      <w:pPr>
        <w:ind w:left="853"/>
        <w:jc w:val="both"/>
        <w:rPr>
          <w:rFonts w:ascii="Times New Roman" w:hAnsi="Times New Roman" w:cs="Times New Roman"/>
        </w:rPr>
      </w:pPr>
      <w:r>
        <w:rPr>
          <w:rFonts w:ascii="Times New Roman" w:hAnsi="Times New Roman" w:cs="Times New Roman"/>
        </w:rPr>
        <w:t>г) мер безопасности при использовании Объекта, не допускать нарушений производственной и технологической дисциплины, требований экологической безопасности, которые могут привести к возникновению чрезвычайных ситуаций;</w:t>
      </w:r>
    </w:p>
    <w:p w14:paraId="3B364BBD" w14:textId="77777777" w:rsidR="009F72AA" w:rsidRDefault="009F72AA" w:rsidP="009F72AA">
      <w:pPr>
        <w:ind w:left="853"/>
        <w:jc w:val="both"/>
        <w:rPr>
          <w:rFonts w:ascii="Times New Roman" w:hAnsi="Times New Roman" w:cs="Times New Roman"/>
        </w:rPr>
      </w:pPr>
      <w:proofErr w:type="gramStart"/>
      <w:r>
        <w:rPr>
          <w:rFonts w:ascii="Times New Roman" w:hAnsi="Times New Roman" w:cs="Times New Roman"/>
        </w:rPr>
        <w:t>д)  иных</w:t>
      </w:r>
      <w:proofErr w:type="gramEnd"/>
      <w:r>
        <w:rPr>
          <w:rFonts w:ascii="Times New Roman" w:hAnsi="Times New Roman" w:cs="Times New Roman"/>
        </w:rPr>
        <w:t xml:space="preserve"> требований законодательства по содержанию объектов данного типа.</w:t>
      </w:r>
    </w:p>
    <w:p w14:paraId="2D047637" w14:textId="77777777" w:rsidR="009F72AA" w:rsidRDefault="009F72AA" w:rsidP="009F72AA">
      <w:pPr>
        <w:ind w:left="705" w:hanging="705"/>
        <w:jc w:val="both"/>
        <w:rPr>
          <w:rFonts w:ascii="Times New Roman" w:hAnsi="Times New Roman" w:cs="Times New Roman"/>
        </w:rPr>
      </w:pPr>
      <w:r>
        <w:rPr>
          <w:rFonts w:ascii="Times New Roman" w:hAnsi="Times New Roman" w:cs="Times New Roman"/>
        </w:rPr>
        <w:t>3.2.22.</w:t>
      </w:r>
      <w:r>
        <w:rPr>
          <w:rFonts w:ascii="Times New Roman" w:hAnsi="Times New Roman" w:cs="Times New Roman"/>
        </w:rPr>
        <w:tab/>
        <w:t>Исполнять все предписания (требования) Арендодателя по содержанию Объекта согласно настоящему Договору и/или нормативным актам Российской Федерации.</w:t>
      </w:r>
    </w:p>
    <w:p w14:paraId="1F37ECAE" w14:textId="77777777" w:rsidR="009F72AA" w:rsidRDefault="009F72AA" w:rsidP="009F72AA">
      <w:pPr>
        <w:jc w:val="both"/>
        <w:rPr>
          <w:rFonts w:ascii="Times New Roman" w:hAnsi="Times New Roman" w:cs="Times New Roman"/>
        </w:rPr>
      </w:pPr>
      <w:r>
        <w:rPr>
          <w:rFonts w:ascii="Times New Roman" w:hAnsi="Times New Roman" w:cs="Times New Roman"/>
        </w:rPr>
        <w:t>3.2.23.</w:t>
      </w:r>
      <w:r>
        <w:rPr>
          <w:rFonts w:ascii="Times New Roman" w:hAnsi="Times New Roman" w:cs="Times New Roman"/>
        </w:rPr>
        <w:tab/>
        <w:t>Производить оплату НДС в соответствии с Налоговым кодексом Российской Федерации.</w:t>
      </w:r>
    </w:p>
    <w:p w14:paraId="3F7F9ABD" w14:textId="77777777" w:rsidR="009F72AA" w:rsidRDefault="009F72AA" w:rsidP="009F72AA">
      <w:pPr>
        <w:jc w:val="both"/>
        <w:rPr>
          <w:rFonts w:ascii="Times New Roman" w:hAnsi="Times New Roman" w:cs="Times New Roman"/>
        </w:rPr>
      </w:pPr>
      <w:r>
        <w:rPr>
          <w:rFonts w:ascii="Times New Roman" w:hAnsi="Times New Roman" w:cs="Times New Roman"/>
        </w:rPr>
        <w:lastRenderedPageBreak/>
        <w:t>3.2.24.</w:t>
      </w:r>
      <w:r>
        <w:rPr>
          <w:rFonts w:ascii="Times New Roman" w:hAnsi="Times New Roman" w:cs="Times New Roman"/>
        </w:rPr>
        <w:tab/>
        <w:t xml:space="preserve">При изменении организационно-правовой формы, наименования, юридического адреса, банковских реквизитов или его </w:t>
      </w:r>
    </w:p>
    <w:p w14:paraId="1D602219" w14:textId="77777777" w:rsidR="009F72AA" w:rsidRDefault="009F72AA" w:rsidP="009F72AA">
      <w:pPr>
        <w:ind w:left="708"/>
        <w:jc w:val="both"/>
        <w:rPr>
          <w:rFonts w:ascii="Times New Roman" w:hAnsi="Times New Roman" w:cs="Times New Roman"/>
        </w:rPr>
      </w:pPr>
      <w:r>
        <w:rPr>
          <w:rFonts w:ascii="Times New Roman" w:hAnsi="Times New Roman" w:cs="Times New Roman"/>
        </w:rPr>
        <w:t>реорганизации, а также лишения лицензии на право заниматься его деятельностью Арендатор обязан в десятидневный срок уведомить Арендодателя о таких изменениях.</w:t>
      </w:r>
    </w:p>
    <w:p w14:paraId="0C08DFF8" w14:textId="77777777" w:rsidR="009F72AA" w:rsidRDefault="009F72AA" w:rsidP="009F72AA">
      <w:pPr>
        <w:ind w:left="705" w:hanging="705"/>
        <w:jc w:val="both"/>
        <w:rPr>
          <w:rFonts w:ascii="Times New Roman" w:hAnsi="Times New Roman" w:cs="Times New Roman"/>
        </w:rPr>
      </w:pPr>
      <w:r>
        <w:rPr>
          <w:rFonts w:ascii="Times New Roman" w:hAnsi="Times New Roman" w:cs="Times New Roman"/>
        </w:rPr>
        <w:t>3.2.25.</w:t>
      </w:r>
      <w:r>
        <w:rPr>
          <w:rFonts w:ascii="Times New Roman" w:hAnsi="Times New Roman" w:cs="Times New Roman"/>
        </w:rPr>
        <w:tab/>
        <w:t xml:space="preserve">Письменно </w:t>
      </w:r>
      <w:proofErr w:type="gramStart"/>
      <w:r>
        <w:rPr>
          <w:rFonts w:ascii="Times New Roman" w:hAnsi="Times New Roman" w:cs="Times New Roman"/>
        </w:rPr>
        <w:t>сообщить  Арендодателю</w:t>
      </w:r>
      <w:proofErr w:type="gramEnd"/>
      <w:r>
        <w:rPr>
          <w:rFonts w:ascii="Times New Roman" w:hAnsi="Times New Roman" w:cs="Times New Roman"/>
        </w:rPr>
        <w:t xml:space="preserve"> не позднее, чем за два месяца о предстоящем освобождении Объекта, как в связи с истечением срока действия Договора, так и при его досрочном прекращении.</w:t>
      </w:r>
    </w:p>
    <w:p w14:paraId="4B84DA20" w14:textId="77777777" w:rsidR="009F72AA" w:rsidRDefault="009F72AA" w:rsidP="009F72AA">
      <w:pPr>
        <w:ind w:left="705" w:hanging="705"/>
        <w:jc w:val="both"/>
        <w:rPr>
          <w:rFonts w:ascii="Times New Roman" w:hAnsi="Times New Roman" w:cs="Times New Roman"/>
        </w:rPr>
      </w:pPr>
      <w:r>
        <w:rPr>
          <w:rFonts w:ascii="Times New Roman" w:hAnsi="Times New Roman" w:cs="Times New Roman"/>
        </w:rPr>
        <w:t>3.2.26.</w:t>
      </w:r>
      <w:r>
        <w:rPr>
          <w:rFonts w:ascii="Times New Roman" w:hAnsi="Times New Roman" w:cs="Times New Roman"/>
        </w:rPr>
        <w:tab/>
        <w:t>В случае прекращения настоящего Договора, освободить Объект в сроки, установленные Арендодателем и передать Объект по актам приема-передачи, в надлежащем виде, со всеми произведенными неотделимыми улучшениями.</w:t>
      </w:r>
    </w:p>
    <w:p w14:paraId="42B0DDD5" w14:textId="77777777" w:rsidR="009F72AA" w:rsidRDefault="009F72AA" w:rsidP="009F72AA">
      <w:pPr>
        <w:ind w:left="705" w:hanging="705"/>
        <w:jc w:val="both"/>
        <w:rPr>
          <w:rFonts w:ascii="Times New Roman" w:hAnsi="Times New Roman" w:cs="Times New Roman"/>
        </w:rPr>
      </w:pPr>
      <w:r>
        <w:rPr>
          <w:rFonts w:ascii="Times New Roman" w:hAnsi="Times New Roman" w:cs="Times New Roman"/>
        </w:rPr>
        <w:t>3.2.27.    Соблюдать требования Федерального закона от 25 июня 2002 г. N 73-ФЗ «Об объектах культурного наследия (памятниках истории и культуры) народов Российской Федерации». При содержании и использовании объекта культурного наследия, в целях поддержания в надлежащем техническом состоянии без ухудшения физического состояния и изменения предмета охраны данного объекта культурного наследия:</w:t>
      </w:r>
    </w:p>
    <w:p w14:paraId="163B16EA" w14:textId="77777777" w:rsidR="009F72AA" w:rsidRDefault="009F72AA" w:rsidP="009F72AA">
      <w:pPr>
        <w:ind w:left="705"/>
        <w:jc w:val="both"/>
        <w:rPr>
          <w:rFonts w:ascii="Times New Roman" w:hAnsi="Times New Roman" w:cs="Times New Roman"/>
        </w:rPr>
      </w:pPr>
      <w:r>
        <w:rPr>
          <w:rFonts w:ascii="Times New Roman" w:hAnsi="Times New Roman" w:cs="Times New Roman"/>
        </w:rPr>
        <w:t>1) осуществлять расходы на содержание объекта культурного наследия и поддержание его в надлежащем техническом, санитарном и противопожарном состоянии;</w:t>
      </w:r>
    </w:p>
    <w:p w14:paraId="73EABD03" w14:textId="77777777" w:rsidR="009F72AA" w:rsidRDefault="009F72AA" w:rsidP="009F72AA">
      <w:pPr>
        <w:ind w:left="705"/>
        <w:jc w:val="both"/>
        <w:rPr>
          <w:rFonts w:ascii="Times New Roman" w:hAnsi="Times New Roman" w:cs="Times New Roman"/>
        </w:rPr>
      </w:pPr>
      <w:r>
        <w:rPr>
          <w:rFonts w:ascii="Times New Roman" w:hAnsi="Times New Roman" w:cs="Times New Roman"/>
        </w:rPr>
        <w:t>2) не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14:paraId="0F620A2A" w14:textId="77777777" w:rsidR="009F72AA" w:rsidRDefault="009F72AA" w:rsidP="009F72AA">
      <w:pPr>
        <w:ind w:left="705"/>
        <w:jc w:val="both"/>
        <w:rPr>
          <w:rFonts w:ascii="Times New Roman" w:hAnsi="Times New Roman" w:cs="Times New Roman"/>
        </w:rPr>
      </w:pPr>
      <w:r>
        <w:rPr>
          <w:rFonts w:ascii="Times New Roman" w:hAnsi="Times New Roman" w:cs="Times New Roman"/>
        </w:rPr>
        <w:t>3) не проводить работы, изменяющие облик, объемно-планировочные и конструктивные решения и структуры, интерьер выявленного объекта культурного наследия;</w:t>
      </w:r>
    </w:p>
    <w:p w14:paraId="3F2C9A4A" w14:textId="77777777" w:rsidR="009F72AA" w:rsidRDefault="009F72AA" w:rsidP="009F72AA">
      <w:pPr>
        <w:ind w:left="705"/>
        <w:jc w:val="both"/>
        <w:rPr>
          <w:rFonts w:ascii="Times New Roman" w:hAnsi="Times New Roman" w:cs="Times New Roman"/>
        </w:rPr>
      </w:pPr>
      <w:r>
        <w:rPr>
          <w:rFonts w:ascii="Times New Roman" w:hAnsi="Times New Roman" w:cs="Times New Roman"/>
        </w:rPr>
        <w:t>4) обеспечивать сохранность и неизменность облика выявленного объекта культурного наследия;</w:t>
      </w:r>
    </w:p>
    <w:p w14:paraId="2D27E918" w14:textId="77777777" w:rsidR="009F72AA" w:rsidRDefault="009F72AA" w:rsidP="009F72AA">
      <w:pPr>
        <w:ind w:left="705"/>
        <w:jc w:val="both"/>
        <w:rPr>
          <w:rFonts w:ascii="Times New Roman" w:hAnsi="Times New Roman" w:cs="Times New Roman"/>
        </w:rPr>
      </w:pPr>
      <w:r>
        <w:rPr>
          <w:rFonts w:ascii="Times New Roman" w:hAnsi="Times New Roman" w:cs="Times New Roman"/>
        </w:rPr>
        <w:t>5) соблюдать установленные статьей 5.1 Закона 73-ФЗ требования к осуществлению деятельности в границах территории объекта культурного наследия, включенного в реестр,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14:paraId="6F25F9E2" w14:textId="77777777" w:rsidR="009F72AA" w:rsidRDefault="009F72AA" w:rsidP="009F72AA">
      <w:pPr>
        <w:ind w:left="705"/>
        <w:jc w:val="both"/>
        <w:rPr>
          <w:rFonts w:ascii="Times New Roman" w:hAnsi="Times New Roman" w:cs="Times New Roman"/>
        </w:rPr>
      </w:pPr>
      <w:r>
        <w:rPr>
          <w:rFonts w:ascii="Times New Roman" w:hAnsi="Times New Roman" w:cs="Times New Roman"/>
        </w:rPr>
        <w:t>6) не использовать объект культурного наследия (за исключением оборудованных с учетом требований противопожарной безопасности объектов культурного наследия, предназначенных для осуществления и обеспечения указанных ниже видов хозяйственной деятельности, и помещений для хранения предметов религиозного назначения, включая свечи и лампадное масло):</w:t>
      </w:r>
    </w:p>
    <w:p w14:paraId="1EF04DD6" w14:textId="77777777" w:rsidR="009F72AA" w:rsidRDefault="009F72AA" w:rsidP="009F72AA">
      <w:pPr>
        <w:ind w:left="705"/>
        <w:jc w:val="both"/>
        <w:rPr>
          <w:rFonts w:ascii="Times New Roman" w:hAnsi="Times New Roman" w:cs="Times New Roman"/>
        </w:rPr>
      </w:pPr>
      <w:r>
        <w:rPr>
          <w:rFonts w:ascii="Times New Roman" w:hAnsi="Times New Roman" w:cs="Times New Roman"/>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14:paraId="03E6D29A" w14:textId="77777777" w:rsidR="009F72AA" w:rsidRDefault="009F72AA" w:rsidP="009F72AA">
      <w:pPr>
        <w:ind w:left="705"/>
        <w:jc w:val="both"/>
        <w:rPr>
          <w:rFonts w:ascii="Times New Roman" w:hAnsi="Times New Roman" w:cs="Times New Roman"/>
        </w:rPr>
      </w:pPr>
      <w:r>
        <w:rPr>
          <w:rFonts w:ascii="Times New Roman" w:hAnsi="Times New Roman" w:cs="Times New Roman"/>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14:paraId="492A18D7" w14:textId="77777777" w:rsidR="009F72AA" w:rsidRDefault="009F72AA" w:rsidP="009F72AA">
      <w:pPr>
        <w:ind w:left="705"/>
        <w:jc w:val="both"/>
        <w:rPr>
          <w:rFonts w:ascii="Times New Roman" w:hAnsi="Times New Roman" w:cs="Times New Roman"/>
        </w:rPr>
      </w:pPr>
      <w:r>
        <w:rPr>
          <w:rFonts w:ascii="Times New Roman" w:hAnsi="Times New Roman" w:cs="Times New Roman"/>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14:paraId="6F07C11A" w14:textId="77777777" w:rsidR="009F72AA" w:rsidRDefault="009F72AA" w:rsidP="009F72AA">
      <w:pPr>
        <w:ind w:left="705"/>
        <w:jc w:val="both"/>
        <w:rPr>
          <w:rFonts w:ascii="Times New Roman" w:hAnsi="Times New Roman" w:cs="Times New Roman"/>
        </w:rPr>
      </w:pPr>
      <w:r>
        <w:rPr>
          <w:rFonts w:ascii="Times New Roman" w:hAnsi="Times New Roman" w:cs="Times New Roman"/>
        </w:rPr>
        <w:t>7) незамедлительно извещать орган охраны объектов культурного наследия (454092, г. Челябинск, ул. Воровского, д.30 Государственный комитет охраны объектов культурного наследия Челябинской области)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
    <w:p w14:paraId="1787E9D9" w14:textId="77777777" w:rsidR="009F72AA" w:rsidRDefault="009F72AA" w:rsidP="009F72AA">
      <w:pPr>
        <w:ind w:left="705"/>
        <w:jc w:val="both"/>
        <w:rPr>
          <w:rFonts w:ascii="Times New Roman" w:hAnsi="Times New Roman" w:cs="Times New Roman"/>
        </w:rPr>
      </w:pPr>
      <w:r>
        <w:rPr>
          <w:rFonts w:ascii="Times New Roman" w:hAnsi="Times New Roman" w:cs="Times New Roman"/>
        </w:rPr>
        <w:t>8) 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5422F6C8" w14:textId="77777777" w:rsidR="009F72AA" w:rsidRDefault="009F72AA" w:rsidP="009F72AA">
      <w:pPr>
        <w:ind w:left="705" w:hanging="705"/>
        <w:jc w:val="both"/>
        <w:rPr>
          <w:rFonts w:ascii="Times New Roman" w:hAnsi="Times New Roman" w:cs="Times New Roman"/>
        </w:rPr>
      </w:pPr>
      <w:r>
        <w:rPr>
          <w:rFonts w:ascii="Times New Roman" w:hAnsi="Times New Roman" w:cs="Times New Roman"/>
        </w:rPr>
        <w:tab/>
      </w:r>
    </w:p>
    <w:p w14:paraId="5C624566" w14:textId="77777777" w:rsidR="009F72AA" w:rsidRDefault="009F72AA" w:rsidP="009F72AA">
      <w:pPr>
        <w:jc w:val="both"/>
        <w:rPr>
          <w:rFonts w:ascii="Times New Roman" w:hAnsi="Times New Roman" w:cs="Times New Roman"/>
          <w:highlight w:val="yellow"/>
        </w:rPr>
      </w:pPr>
    </w:p>
    <w:p w14:paraId="410D45BA" w14:textId="77777777" w:rsidR="009F72AA" w:rsidRDefault="009F72AA" w:rsidP="009F72AA">
      <w:pPr>
        <w:pStyle w:val="a5"/>
        <w:spacing w:after="0" w:line="240" w:lineRule="auto"/>
        <w:ind w:left="853"/>
        <w:jc w:val="center"/>
        <w:rPr>
          <w:rFonts w:ascii="Times New Roman" w:eastAsia="Times New Roman" w:hAnsi="Times New Roman"/>
          <w:b/>
          <w:sz w:val="18"/>
          <w:szCs w:val="18"/>
          <w:lang w:eastAsia="ru-RU"/>
        </w:rPr>
      </w:pPr>
      <w:r>
        <w:rPr>
          <w:rFonts w:ascii="Times New Roman" w:eastAsia="Times New Roman" w:hAnsi="Times New Roman"/>
          <w:b/>
          <w:sz w:val="18"/>
          <w:szCs w:val="18"/>
          <w:lang w:eastAsia="ru-RU"/>
        </w:rPr>
        <w:t>4.ПЛАТЕЖИ И РАСЧЕТЫ ПО ДОГОВОРУ</w:t>
      </w:r>
    </w:p>
    <w:p w14:paraId="3538CB16" w14:textId="77777777" w:rsidR="009F72AA" w:rsidRDefault="009F72AA" w:rsidP="009F72AA">
      <w:pPr>
        <w:pStyle w:val="1"/>
        <w:ind w:left="705" w:hanging="705"/>
        <w:rPr>
          <w:sz w:val="18"/>
          <w:szCs w:val="18"/>
        </w:rPr>
      </w:pPr>
      <w:r>
        <w:rPr>
          <w:sz w:val="18"/>
          <w:szCs w:val="18"/>
        </w:rPr>
        <w:t>4.1.</w:t>
      </w:r>
      <w:r>
        <w:rPr>
          <w:sz w:val="18"/>
          <w:szCs w:val="18"/>
        </w:rPr>
        <w:tab/>
        <w:t>Размер ежемесячной арендной платы за Объект определяется способом, указанным в Приложении 1, являющемся неотъемлемой частью Договора, в соответствии с решением Златоустовского городского собрания от 23.12.2008г. N 131-ЗГО «Об утверждении Положения о передаче в аренду объектов муниципального имущества Златоустовского городского округа».</w:t>
      </w:r>
    </w:p>
    <w:p w14:paraId="5ED3CEA7" w14:textId="77777777" w:rsidR="009F72AA" w:rsidRDefault="009F72AA" w:rsidP="009F72AA">
      <w:pPr>
        <w:pStyle w:val="1"/>
        <w:ind w:left="705" w:hanging="705"/>
        <w:rPr>
          <w:sz w:val="18"/>
          <w:szCs w:val="18"/>
        </w:rPr>
      </w:pPr>
      <w:r>
        <w:rPr>
          <w:sz w:val="18"/>
          <w:szCs w:val="18"/>
        </w:rPr>
        <w:t>4.2.</w:t>
      </w:r>
      <w:r>
        <w:rPr>
          <w:sz w:val="18"/>
          <w:szCs w:val="18"/>
        </w:rPr>
        <w:tab/>
        <w:t>Арендная плата изменяется Арендодателем в одностороннем порядке в связи с изменениями, вносимыми в нормативные правовые акты Российской Федерации, Челябинской области, органов местного самоуправления Златоустовского городского округа, исчисляется и оплачивается с момента вступления в силу соответствующих нормативных правовых актов.</w:t>
      </w:r>
    </w:p>
    <w:p w14:paraId="7EABB754" w14:textId="77777777" w:rsidR="009F72AA" w:rsidRDefault="009F72AA" w:rsidP="009F72AA">
      <w:pPr>
        <w:pStyle w:val="1"/>
        <w:ind w:left="705" w:hanging="705"/>
        <w:jc w:val="left"/>
        <w:rPr>
          <w:sz w:val="18"/>
          <w:szCs w:val="18"/>
        </w:rPr>
      </w:pPr>
      <w:r>
        <w:rPr>
          <w:sz w:val="18"/>
          <w:szCs w:val="18"/>
        </w:rPr>
        <w:t>4.3.</w:t>
      </w:r>
      <w:r>
        <w:rPr>
          <w:sz w:val="18"/>
          <w:szCs w:val="18"/>
        </w:rPr>
        <w:tab/>
        <w:t>Арендатор самостоятельно, с учетом всех изменений в размере платы, исчисляет и перечисляет арендную плату по реквизитам, указанным в данном договоре.</w:t>
      </w:r>
    </w:p>
    <w:p w14:paraId="1CA5097A" w14:textId="77777777" w:rsidR="009F72AA" w:rsidRDefault="009F72AA" w:rsidP="009F72AA">
      <w:pPr>
        <w:pStyle w:val="1"/>
        <w:ind w:firstLine="0"/>
        <w:jc w:val="left"/>
        <w:rPr>
          <w:sz w:val="18"/>
          <w:szCs w:val="18"/>
        </w:rPr>
      </w:pPr>
      <w:r>
        <w:rPr>
          <w:sz w:val="18"/>
          <w:szCs w:val="18"/>
        </w:rPr>
        <w:t xml:space="preserve">4.4.           Если Арендатор не исполняет обязанность, предусмотренную п. 3.2.3 Договора, Арендодатель вправе направить  </w:t>
      </w:r>
    </w:p>
    <w:p w14:paraId="02695FD2" w14:textId="77777777" w:rsidR="009F72AA" w:rsidRDefault="009F72AA" w:rsidP="009F72AA">
      <w:pPr>
        <w:pStyle w:val="1"/>
        <w:ind w:firstLine="0"/>
        <w:jc w:val="left"/>
        <w:rPr>
          <w:sz w:val="18"/>
          <w:szCs w:val="18"/>
        </w:rPr>
      </w:pPr>
      <w:r>
        <w:rPr>
          <w:sz w:val="18"/>
          <w:szCs w:val="18"/>
        </w:rPr>
        <w:t xml:space="preserve">          </w:t>
      </w:r>
      <w:r>
        <w:rPr>
          <w:sz w:val="18"/>
          <w:szCs w:val="18"/>
        </w:rPr>
        <w:tab/>
        <w:t xml:space="preserve">Арендатору соответствующее уведомление либо проект дополнительного соглашения к Договору. </w:t>
      </w:r>
    </w:p>
    <w:p w14:paraId="1F8DAE3E" w14:textId="77777777" w:rsidR="009F72AA" w:rsidRDefault="009F72AA" w:rsidP="009F72AA">
      <w:pPr>
        <w:rPr>
          <w:rFonts w:ascii="Times New Roman" w:hAnsi="Times New Roman" w:cs="Times New Roman"/>
        </w:rPr>
      </w:pPr>
      <w:r>
        <w:rPr>
          <w:rFonts w:ascii="Times New Roman" w:hAnsi="Times New Roman" w:cs="Times New Roman"/>
        </w:rPr>
        <w:t xml:space="preserve">4.5.          Если Арендатор не указал в платежном поручении период, за который вносится арендная плата, Арендодатель вправе    </w:t>
      </w:r>
    </w:p>
    <w:p w14:paraId="196247C9" w14:textId="77777777" w:rsidR="009F72AA" w:rsidRDefault="009F72AA" w:rsidP="009F72AA">
      <w:pPr>
        <w:rPr>
          <w:rFonts w:ascii="Times New Roman" w:hAnsi="Times New Roman" w:cs="Times New Roman"/>
        </w:rPr>
      </w:pPr>
      <w:r>
        <w:rPr>
          <w:rFonts w:ascii="Times New Roman" w:hAnsi="Times New Roman" w:cs="Times New Roman"/>
        </w:rPr>
        <w:t xml:space="preserve">                 самостоятельно определить период, в счет которого засчитывается поступивший платеж.</w:t>
      </w:r>
    </w:p>
    <w:p w14:paraId="6A68AA88" w14:textId="77777777" w:rsidR="009F72AA" w:rsidRDefault="009F72AA" w:rsidP="009F72AA">
      <w:pPr>
        <w:rPr>
          <w:rFonts w:ascii="Times New Roman" w:hAnsi="Times New Roman" w:cs="Times New Roman"/>
        </w:rPr>
      </w:pPr>
      <w:r>
        <w:rPr>
          <w:rFonts w:ascii="Times New Roman" w:hAnsi="Times New Roman" w:cs="Times New Roman"/>
        </w:rPr>
        <w:t xml:space="preserve">4.6.           Поступающие по настоящему Договору платежи при наличии задолженности по арендной плате за предшествующие   </w:t>
      </w:r>
    </w:p>
    <w:p w14:paraId="4C630C4E" w14:textId="77777777" w:rsidR="009F72AA" w:rsidRDefault="009F72AA" w:rsidP="009F72AA">
      <w:pPr>
        <w:rPr>
          <w:rFonts w:ascii="Times New Roman" w:hAnsi="Times New Roman" w:cs="Times New Roman"/>
        </w:rPr>
      </w:pPr>
      <w:r>
        <w:rPr>
          <w:rFonts w:ascii="Times New Roman" w:hAnsi="Times New Roman" w:cs="Times New Roman"/>
        </w:rPr>
        <w:t xml:space="preserve">                 платежные периоды засчитываются в следующей очередности:</w:t>
      </w:r>
    </w:p>
    <w:p w14:paraId="0EDBF191" w14:textId="77777777" w:rsidR="009F72AA" w:rsidRDefault="009F72AA" w:rsidP="009F72AA">
      <w:pPr>
        <w:ind w:left="507"/>
        <w:rPr>
          <w:rFonts w:ascii="Times New Roman" w:hAnsi="Times New Roman" w:cs="Times New Roman"/>
        </w:rPr>
      </w:pPr>
      <w:r>
        <w:rPr>
          <w:rFonts w:ascii="Times New Roman" w:hAnsi="Times New Roman" w:cs="Times New Roman"/>
        </w:rPr>
        <w:t xml:space="preserve">    - в счет погашения задолженности по арендной плате по настоящему Договору;</w:t>
      </w:r>
    </w:p>
    <w:p w14:paraId="26CF0A5D" w14:textId="77777777" w:rsidR="009F72AA" w:rsidRDefault="009F72AA" w:rsidP="009F72AA">
      <w:pPr>
        <w:ind w:left="507"/>
        <w:rPr>
          <w:rFonts w:ascii="Times New Roman" w:hAnsi="Times New Roman" w:cs="Times New Roman"/>
        </w:rPr>
      </w:pPr>
      <w:r>
        <w:rPr>
          <w:rFonts w:ascii="Times New Roman" w:hAnsi="Times New Roman" w:cs="Times New Roman"/>
        </w:rPr>
        <w:t xml:space="preserve">    - в счет погашения задолженности по пени (штрафу) по настоящему Договору;</w:t>
      </w:r>
    </w:p>
    <w:p w14:paraId="6FCD5E96" w14:textId="77777777" w:rsidR="009F72AA" w:rsidRDefault="009F72AA" w:rsidP="009F72AA">
      <w:pPr>
        <w:ind w:left="507"/>
        <w:rPr>
          <w:rFonts w:ascii="Times New Roman" w:hAnsi="Times New Roman" w:cs="Times New Roman"/>
        </w:rPr>
      </w:pPr>
      <w:r>
        <w:rPr>
          <w:rFonts w:ascii="Times New Roman" w:hAnsi="Times New Roman" w:cs="Times New Roman"/>
        </w:rPr>
        <w:t xml:space="preserve">    - в счет погашения текущих платежей.</w:t>
      </w:r>
    </w:p>
    <w:p w14:paraId="34B2814D" w14:textId="77777777" w:rsidR="009F72AA" w:rsidRDefault="009F72AA" w:rsidP="009F72AA">
      <w:pPr>
        <w:rPr>
          <w:rFonts w:ascii="Times New Roman" w:hAnsi="Times New Roman" w:cs="Times New Roman"/>
        </w:rPr>
      </w:pPr>
      <w:r>
        <w:rPr>
          <w:rFonts w:ascii="Times New Roman" w:hAnsi="Times New Roman" w:cs="Times New Roman"/>
        </w:rPr>
        <w:t xml:space="preserve">4.7.           Обязательство по внесению арендной платы считается исполненным Арендатором с момента поступления денежных  </w:t>
      </w:r>
    </w:p>
    <w:p w14:paraId="3F173486" w14:textId="77777777" w:rsidR="009F72AA" w:rsidRDefault="009F72AA" w:rsidP="009F72AA">
      <w:pPr>
        <w:rPr>
          <w:rFonts w:ascii="Times New Roman" w:hAnsi="Times New Roman" w:cs="Times New Roman"/>
        </w:rPr>
      </w:pPr>
      <w:r>
        <w:rPr>
          <w:rFonts w:ascii="Times New Roman" w:hAnsi="Times New Roman" w:cs="Times New Roman"/>
        </w:rPr>
        <w:t xml:space="preserve">             средств на счет, указанный Арендодателем.</w:t>
      </w:r>
    </w:p>
    <w:p w14:paraId="7846D271" w14:textId="77777777" w:rsidR="009F72AA" w:rsidRDefault="009F72AA" w:rsidP="009F72AA">
      <w:pPr>
        <w:jc w:val="both"/>
        <w:rPr>
          <w:rFonts w:ascii="Times New Roman" w:hAnsi="Times New Roman" w:cs="Times New Roman"/>
          <w:highlight w:val="yellow"/>
        </w:rPr>
      </w:pPr>
    </w:p>
    <w:p w14:paraId="50042A1E" w14:textId="77777777" w:rsidR="009F72AA" w:rsidRDefault="009F72AA" w:rsidP="009F72AA">
      <w:pPr>
        <w:jc w:val="center"/>
        <w:rPr>
          <w:rFonts w:ascii="Times New Roman" w:hAnsi="Times New Roman" w:cs="Times New Roman"/>
          <w:b/>
        </w:rPr>
      </w:pPr>
      <w:r>
        <w:rPr>
          <w:rFonts w:ascii="Times New Roman" w:hAnsi="Times New Roman" w:cs="Times New Roman"/>
          <w:b/>
        </w:rPr>
        <w:t xml:space="preserve">                      5. ОТВЕТСТВЕННОСТЬ СТОРОН</w:t>
      </w:r>
    </w:p>
    <w:p w14:paraId="4AD09E7C" w14:textId="77777777" w:rsidR="009F72AA" w:rsidRDefault="009F72AA" w:rsidP="009F72AA">
      <w:pPr>
        <w:numPr>
          <w:ilvl w:val="1"/>
          <w:numId w:val="6"/>
        </w:numPr>
        <w:jc w:val="both"/>
        <w:rPr>
          <w:rFonts w:ascii="Times New Roman" w:hAnsi="Times New Roman" w:cs="Times New Roman"/>
        </w:rPr>
      </w:pPr>
      <w:r>
        <w:rPr>
          <w:rFonts w:ascii="Times New Roman" w:hAnsi="Times New Roman" w:cs="Times New Roman"/>
        </w:rPr>
        <w:t>За неисполнение или ненадлежащее исполнение насто</w:t>
      </w:r>
      <w:r>
        <w:rPr>
          <w:rFonts w:ascii="Times New Roman" w:hAnsi="Times New Roman" w:cs="Times New Roman"/>
        </w:rPr>
        <w:softHyphen/>
        <w:t>ящего Договора стороны несут ответственность в соответствии с настоящим Договором, законодательством Российской Фе</w:t>
      </w:r>
      <w:r>
        <w:rPr>
          <w:rFonts w:ascii="Times New Roman" w:hAnsi="Times New Roman" w:cs="Times New Roman"/>
        </w:rPr>
        <w:softHyphen/>
        <w:t>дерации и нормативными правовыми актами Челябинской об</w:t>
      </w:r>
      <w:r>
        <w:rPr>
          <w:rFonts w:ascii="Times New Roman" w:hAnsi="Times New Roman" w:cs="Times New Roman"/>
        </w:rPr>
        <w:softHyphen/>
        <w:t>ласти.</w:t>
      </w:r>
    </w:p>
    <w:p w14:paraId="405CCFDE" w14:textId="77777777" w:rsidR="009F72AA" w:rsidRDefault="009F72AA" w:rsidP="009F72AA">
      <w:pPr>
        <w:numPr>
          <w:ilvl w:val="1"/>
          <w:numId w:val="6"/>
        </w:numPr>
        <w:jc w:val="both"/>
        <w:rPr>
          <w:rFonts w:ascii="Times New Roman" w:hAnsi="Times New Roman" w:cs="Times New Roman"/>
        </w:rPr>
      </w:pPr>
      <w:r>
        <w:rPr>
          <w:rFonts w:ascii="Times New Roman" w:hAnsi="Times New Roman" w:cs="Times New Roman"/>
        </w:rPr>
        <w:t xml:space="preserve">В случае нарушения п.3.2.8 настоящего договора Арендатору начисляется пеня в размере 1/300 ставки рефинансирования ЦБ РФ, действующей на момент оплаты от суммы просроченного платежа за каждый день просрочки. </w:t>
      </w:r>
    </w:p>
    <w:p w14:paraId="439F42CD" w14:textId="77777777" w:rsidR="009F72AA" w:rsidRDefault="009F72AA" w:rsidP="009F72AA">
      <w:pPr>
        <w:jc w:val="both"/>
        <w:rPr>
          <w:rFonts w:ascii="Times New Roman" w:hAnsi="Times New Roman" w:cs="Times New Roman"/>
          <w:highlight w:val="yellow"/>
        </w:rPr>
      </w:pPr>
    </w:p>
    <w:p w14:paraId="4FD2936E" w14:textId="77777777" w:rsidR="009F72AA" w:rsidRDefault="009F72AA" w:rsidP="009F72AA">
      <w:pPr>
        <w:jc w:val="center"/>
        <w:rPr>
          <w:rFonts w:ascii="Times New Roman" w:hAnsi="Times New Roman" w:cs="Times New Roman"/>
          <w:b/>
        </w:rPr>
      </w:pPr>
      <w:r>
        <w:rPr>
          <w:rFonts w:ascii="Times New Roman" w:hAnsi="Times New Roman" w:cs="Times New Roman"/>
          <w:b/>
        </w:rPr>
        <w:t xml:space="preserve">                       6. ОСОБЫЕ УСЛОВИЯ</w:t>
      </w:r>
    </w:p>
    <w:p w14:paraId="5C6EBE72" w14:textId="77777777" w:rsidR="009F72AA" w:rsidRDefault="009F72AA" w:rsidP="009F72AA">
      <w:pPr>
        <w:numPr>
          <w:ilvl w:val="1"/>
          <w:numId w:val="7"/>
        </w:numPr>
        <w:jc w:val="both"/>
        <w:rPr>
          <w:rFonts w:ascii="Times New Roman" w:hAnsi="Times New Roman" w:cs="Times New Roman"/>
        </w:rPr>
      </w:pPr>
      <w:r>
        <w:rPr>
          <w:rFonts w:ascii="Times New Roman" w:hAnsi="Times New Roman" w:cs="Times New Roman"/>
        </w:rPr>
        <w:t>Условия настоящего Договора носят конфиденциальный характер и разглашению не подлежат.</w:t>
      </w:r>
    </w:p>
    <w:p w14:paraId="1F8D134D" w14:textId="77777777" w:rsidR="009F72AA" w:rsidRDefault="009F72AA" w:rsidP="009F72AA">
      <w:pPr>
        <w:numPr>
          <w:ilvl w:val="1"/>
          <w:numId w:val="7"/>
        </w:numPr>
        <w:jc w:val="both"/>
        <w:rPr>
          <w:rFonts w:ascii="Times New Roman" w:hAnsi="Times New Roman" w:cs="Times New Roman"/>
        </w:rPr>
      </w:pPr>
      <w:r>
        <w:rPr>
          <w:rFonts w:ascii="Times New Roman" w:hAnsi="Times New Roman" w:cs="Times New Roman"/>
        </w:rPr>
        <w:t>Изменение предмета Договора, заключенного на аукционе, не допускается.</w:t>
      </w:r>
    </w:p>
    <w:p w14:paraId="022A3C6E" w14:textId="77777777" w:rsidR="009F72AA" w:rsidRDefault="009F72AA" w:rsidP="009F72AA">
      <w:pPr>
        <w:jc w:val="both"/>
        <w:rPr>
          <w:rFonts w:ascii="Times New Roman" w:hAnsi="Times New Roman" w:cs="Times New Roman"/>
          <w:b/>
          <w:bCs/>
        </w:rPr>
      </w:pPr>
      <w:r>
        <w:rPr>
          <w:rFonts w:ascii="Times New Roman" w:hAnsi="Times New Roman" w:cs="Times New Roman"/>
          <w:b/>
          <w:bCs/>
        </w:rPr>
        <w:t>6.3.  У Арендатора, являющегося субъектом малого и среднего предпринимательства, отсутствует преимущественное право на приобретение арендуемого имущества из муниципальной собственности, по причине принадлежности имущества зданию,  включённому в Единый государственный реестр объектов культурного наследия (памятников истории и культуры) народов Российской Федерации, расположенных на территории Златоустовского городского округа Челябинской области.</w:t>
      </w:r>
    </w:p>
    <w:p w14:paraId="295CF811" w14:textId="77777777" w:rsidR="009F72AA" w:rsidRDefault="009F72AA" w:rsidP="009F72AA">
      <w:pPr>
        <w:jc w:val="center"/>
        <w:rPr>
          <w:rFonts w:ascii="Times New Roman" w:hAnsi="Times New Roman" w:cs="Times New Roman"/>
          <w:b/>
        </w:rPr>
      </w:pPr>
      <w:r>
        <w:rPr>
          <w:rFonts w:ascii="Times New Roman" w:hAnsi="Times New Roman" w:cs="Times New Roman"/>
          <w:b/>
        </w:rPr>
        <w:t xml:space="preserve">                    </w:t>
      </w:r>
    </w:p>
    <w:p w14:paraId="6EA56F2E" w14:textId="77777777" w:rsidR="009F72AA" w:rsidRDefault="009F72AA" w:rsidP="009F72AA">
      <w:pPr>
        <w:jc w:val="center"/>
        <w:rPr>
          <w:rFonts w:ascii="Times New Roman" w:hAnsi="Times New Roman" w:cs="Times New Roman"/>
          <w:b/>
        </w:rPr>
      </w:pPr>
      <w:r>
        <w:rPr>
          <w:rFonts w:ascii="Times New Roman" w:hAnsi="Times New Roman" w:cs="Times New Roman"/>
          <w:b/>
        </w:rPr>
        <w:t>7. ИЗМЕНЕНИЕ, РАСТОРЖЕНИЕ, ПРЕКРАЩЕНИЕ</w:t>
      </w:r>
    </w:p>
    <w:p w14:paraId="5BA721BC" w14:textId="77777777" w:rsidR="009F72AA" w:rsidRDefault="009F72AA" w:rsidP="009F72AA">
      <w:pPr>
        <w:jc w:val="center"/>
        <w:rPr>
          <w:rFonts w:ascii="Times New Roman" w:hAnsi="Times New Roman" w:cs="Times New Roman"/>
          <w:b/>
        </w:rPr>
      </w:pPr>
      <w:r>
        <w:rPr>
          <w:rFonts w:ascii="Times New Roman" w:hAnsi="Times New Roman" w:cs="Times New Roman"/>
          <w:b/>
        </w:rPr>
        <w:t xml:space="preserve">                       ДЕЙСТВИЯ ДОГОВОРА</w:t>
      </w:r>
    </w:p>
    <w:p w14:paraId="35C60409" w14:textId="77777777" w:rsidR="009F72AA" w:rsidRDefault="009F72AA" w:rsidP="009F72AA">
      <w:pPr>
        <w:numPr>
          <w:ilvl w:val="1"/>
          <w:numId w:val="8"/>
        </w:numPr>
        <w:jc w:val="both"/>
        <w:rPr>
          <w:rFonts w:ascii="Times New Roman" w:hAnsi="Times New Roman" w:cs="Times New Roman"/>
        </w:rPr>
      </w:pPr>
      <w:r>
        <w:rPr>
          <w:rFonts w:ascii="Times New Roman" w:hAnsi="Times New Roman" w:cs="Times New Roman"/>
        </w:rPr>
        <w:t>Договор прекращает свое действие:</w:t>
      </w:r>
    </w:p>
    <w:p w14:paraId="0895A5D7" w14:textId="77777777" w:rsidR="009F72AA" w:rsidRDefault="009F72AA" w:rsidP="009F72AA">
      <w:pPr>
        <w:numPr>
          <w:ilvl w:val="2"/>
          <w:numId w:val="8"/>
        </w:numPr>
        <w:jc w:val="both"/>
        <w:rPr>
          <w:rFonts w:ascii="Times New Roman" w:hAnsi="Times New Roman" w:cs="Times New Roman"/>
        </w:rPr>
      </w:pPr>
      <w:r>
        <w:rPr>
          <w:rFonts w:ascii="Times New Roman" w:hAnsi="Times New Roman" w:cs="Times New Roman"/>
        </w:rPr>
        <w:t>по истечении срока, установленного в п. 1.3 Договора;</w:t>
      </w:r>
    </w:p>
    <w:p w14:paraId="7007D10A" w14:textId="77777777" w:rsidR="009F72AA" w:rsidRDefault="009F72AA" w:rsidP="009F72AA">
      <w:pPr>
        <w:numPr>
          <w:ilvl w:val="2"/>
          <w:numId w:val="8"/>
        </w:numPr>
        <w:jc w:val="both"/>
        <w:rPr>
          <w:rFonts w:ascii="Times New Roman" w:hAnsi="Times New Roman" w:cs="Times New Roman"/>
        </w:rPr>
      </w:pPr>
      <w:r>
        <w:rPr>
          <w:rFonts w:ascii="Times New Roman" w:hAnsi="Times New Roman" w:cs="Times New Roman"/>
        </w:rPr>
        <w:t xml:space="preserve">по соглашению сторон. </w:t>
      </w:r>
    </w:p>
    <w:p w14:paraId="76EB65B7" w14:textId="77777777" w:rsidR="009F72AA" w:rsidRDefault="009F72AA" w:rsidP="009F72AA">
      <w:pPr>
        <w:numPr>
          <w:ilvl w:val="2"/>
          <w:numId w:val="8"/>
        </w:numPr>
        <w:jc w:val="both"/>
        <w:rPr>
          <w:rFonts w:ascii="Times New Roman" w:hAnsi="Times New Roman" w:cs="Times New Roman"/>
        </w:rPr>
      </w:pPr>
      <w:r>
        <w:rPr>
          <w:rFonts w:ascii="Times New Roman" w:hAnsi="Times New Roman" w:cs="Times New Roman"/>
        </w:rPr>
        <w:t>в зависимости от статуса Арендатора в случае:</w:t>
      </w:r>
    </w:p>
    <w:p w14:paraId="3FAA0BB3" w14:textId="77777777" w:rsidR="009F72AA" w:rsidRDefault="009F72AA" w:rsidP="009F72AA">
      <w:pPr>
        <w:numPr>
          <w:ilvl w:val="0"/>
          <w:numId w:val="9"/>
        </w:numPr>
        <w:jc w:val="both"/>
        <w:rPr>
          <w:rFonts w:ascii="Times New Roman" w:hAnsi="Times New Roman" w:cs="Times New Roman"/>
        </w:rPr>
      </w:pPr>
      <w:r>
        <w:rPr>
          <w:rFonts w:ascii="Times New Roman" w:hAnsi="Times New Roman" w:cs="Times New Roman"/>
        </w:rPr>
        <w:t>в случае изменения организационно-правовой формы, реорганизации Арендатора – юридического лица при отсутствии в передаточном акте сведений о передаче прав и обязанностей по настоящему договору;</w:t>
      </w:r>
    </w:p>
    <w:p w14:paraId="798FB35B" w14:textId="77777777" w:rsidR="009F72AA" w:rsidRDefault="009F72AA" w:rsidP="009F72AA">
      <w:pPr>
        <w:numPr>
          <w:ilvl w:val="0"/>
          <w:numId w:val="9"/>
        </w:numPr>
        <w:jc w:val="both"/>
        <w:rPr>
          <w:rFonts w:ascii="Times New Roman" w:hAnsi="Times New Roman" w:cs="Times New Roman"/>
        </w:rPr>
      </w:pPr>
      <w:r>
        <w:rPr>
          <w:rFonts w:ascii="Times New Roman" w:hAnsi="Times New Roman" w:cs="Times New Roman"/>
        </w:rPr>
        <w:t>прекращения физическим лицом деятельности в качестве индивидуального предпринимателя;</w:t>
      </w:r>
    </w:p>
    <w:p w14:paraId="18E0A864" w14:textId="77777777" w:rsidR="009F72AA" w:rsidRDefault="009F72AA" w:rsidP="009F72AA">
      <w:pPr>
        <w:numPr>
          <w:ilvl w:val="0"/>
          <w:numId w:val="9"/>
        </w:numPr>
        <w:jc w:val="both"/>
        <w:rPr>
          <w:rFonts w:ascii="Times New Roman" w:hAnsi="Times New Roman" w:cs="Times New Roman"/>
        </w:rPr>
      </w:pPr>
      <w:r>
        <w:rPr>
          <w:rFonts w:ascii="Times New Roman" w:hAnsi="Times New Roman" w:cs="Times New Roman"/>
        </w:rPr>
        <w:t xml:space="preserve">смерти физического лица. </w:t>
      </w:r>
    </w:p>
    <w:p w14:paraId="7DA8C164" w14:textId="77777777" w:rsidR="009F72AA" w:rsidRDefault="009F72AA" w:rsidP="009F72AA">
      <w:pPr>
        <w:pStyle w:val="a5"/>
        <w:numPr>
          <w:ilvl w:val="1"/>
          <w:numId w:val="8"/>
        </w:numPr>
        <w:spacing w:after="0" w:line="240" w:lineRule="auto"/>
        <w:jc w:val="both"/>
        <w:rPr>
          <w:rFonts w:ascii="Times New Roman" w:hAnsi="Times New Roman"/>
          <w:sz w:val="18"/>
          <w:szCs w:val="18"/>
        </w:rPr>
      </w:pPr>
      <w:r>
        <w:rPr>
          <w:rFonts w:ascii="Times New Roman" w:hAnsi="Times New Roman"/>
          <w:sz w:val="18"/>
          <w:szCs w:val="18"/>
        </w:rPr>
        <w:t>Договор может быть досрочно прекращен во внесудебном порядке при отказе Арендодателя в одностороннем порядке     от исполнения договора по следующим основаниям:</w:t>
      </w:r>
    </w:p>
    <w:p w14:paraId="4E101AF4" w14:textId="77777777" w:rsidR="009F72AA" w:rsidRDefault="009F72AA" w:rsidP="009F72AA">
      <w:pPr>
        <w:pStyle w:val="ConsPlusNormal"/>
        <w:widowControl/>
        <w:numPr>
          <w:ilvl w:val="0"/>
          <w:numId w:val="10"/>
        </w:numPr>
        <w:jc w:val="both"/>
        <w:rPr>
          <w:rFonts w:ascii="Times New Roman" w:hAnsi="Times New Roman" w:cs="Times New Roman"/>
          <w:sz w:val="18"/>
          <w:szCs w:val="18"/>
        </w:rPr>
      </w:pPr>
      <w:r>
        <w:rPr>
          <w:rFonts w:ascii="Times New Roman" w:hAnsi="Times New Roman" w:cs="Times New Roman"/>
          <w:sz w:val="18"/>
          <w:szCs w:val="18"/>
        </w:rPr>
        <w:t>В случае однократного нарушения Арендатором одной из обязанностей, предусмотренных пунктами 3.2.1 – 3.2.15 настоящего Договора;</w:t>
      </w:r>
    </w:p>
    <w:p w14:paraId="5AE6E5C5" w14:textId="77777777" w:rsidR="009F72AA" w:rsidRDefault="009F72AA" w:rsidP="009F72AA">
      <w:pPr>
        <w:pStyle w:val="ConsPlusNormal"/>
        <w:widowControl/>
        <w:numPr>
          <w:ilvl w:val="0"/>
          <w:numId w:val="10"/>
        </w:numPr>
        <w:jc w:val="both"/>
        <w:rPr>
          <w:rFonts w:ascii="Times New Roman" w:hAnsi="Times New Roman" w:cs="Times New Roman"/>
          <w:sz w:val="18"/>
          <w:szCs w:val="18"/>
        </w:rPr>
      </w:pPr>
      <w:r>
        <w:rPr>
          <w:rFonts w:ascii="Times New Roman" w:hAnsi="Times New Roman" w:cs="Times New Roman"/>
          <w:sz w:val="18"/>
          <w:szCs w:val="18"/>
        </w:rPr>
        <w:t>Если Арендатор пытается использовать либо использует помещения (части помещений), прилегающие к Объектам и принадлежащие Арендодателю, без правовых оснований;</w:t>
      </w:r>
    </w:p>
    <w:p w14:paraId="67099C51" w14:textId="77777777" w:rsidR="009F72AA" w:rsidRDefault="009F72AA" w:rsidP="009F72AA">
      <w:pPr>
        <w:pStyle w:val="ConsPlusNormal"/>
        <w:widowControl/>
        <w:numPr>
          <w:ilvl w:val="0"/>
          <w:numId w:val="10"/>
        </w:numPr>
        <w:jc w:val="both"/>
        <w:rPr>
          <w:rFonts w:ascii="Times New Roman" w:hAnsi="Times New Roman" w:cs="Times New Roman"/>
          <w:sz w:val="18"/>
          <w:szCs w:val="18"/>
        </w:rPr>
      </w:pPr>
      <w:r>
        <w:rPr>
          <w:rFonts w:ascii="Times New Roman" w:hAnsi="Times New Roman" w:cs="Times New Roman"/>
          <w:sz w:val="18"/>
          <w:szCs w:val="18"/>
        </w:rPr>
        <w:t xml:space="preserve">В случае </w:t>
      </w:r>
      <w:proofErr w:type="gramStart"/>
      <w:r>
        <w:rPr>
          <w:rFonts w:ascii="Times New Roman" w:hAnsi="Times New Roman" w:cs="Times New Roman"/>
          <w:sz w:val="18"/>
          <w:szCs w:val="18"/>
        </w:rPr>
        <w:t>не использования</w:t>
      </w:r>
      <w:proofErr w:type="gramEnd"/>
      <w:r>
        <w:rPr>
          <w:rFonts w:ascii="Times New Roman" w:hAnsi="Times New Roman" w:cs="Times New Roman"/>
          <w:sz w:val="18"/>
          <w:szCs w:val="18"/>
        </w:rPr>
        <w:t xml:space="preserve"> Арендатором Объектов (как в целом, так и любой его составной части) более одного месяца с момента заключения Договора;</w:t>
      </w:r>
    </w:p>
    <w:p w14:paraId="76BEC2E3" w14:textId="77777777" w:rsidR="009F72AA" w:rsidRDefault="009F72AA" w:rsidP="009F72AA">
      <w:pPr>
        <w:pStyle w:val="ConsPlusNormal"/>
        <w:widowControl/>
        <w:numPr>
          <w:ilvl w:val="0"/>
          <w:numId w:val="10"/>
        </w:numPr>
        <w:jc w:val="both"/>
        <w:rPr>
          <w:rFonts w:ascii="Times New Roman" w:hAnsi="Times New Roman" w:cs="Times New Roman"/>
          <w:sz w:val="18"/>
          <w:szCs w:val="18"/>
        </w:rPr>
      </w:pPr>
      <w:r>
        <w:rPr>
          <w:rFonts w:ascii="Times New Roman" w:hAnsi="Times New Roman" w:cs="Times New Roman"/>
          <w:sz w:val="18"/>
          <w:szCs w:val="18"/>
        </w:rPr>
        <w:t>В случае нарушения Арендатором общественного порядка (по представлению правоохранительных органов);</w:t>
      </w:r>
    </w:p>
    <w:p w14:paraId="0F477B26" w14:textId="77777777" w:rsidR="009F72AA" w:rsidRDefault="009F72AA" w:rsidP="009F72AA">
      <w:pPr>
        <w:pStyle w:val="ConsPlusNormal"/>
        <w:widowControl/>
        <w:numPr>
          <w:ilvl w:val="0"/>
          <w:numId w:val="10"/>
        </w:numPr>
        <w:jc w:val="both"/>
        <w:rPr>
          <w:rFonts w:ascii="Times New Roman" w:hAnsi="Times New Roman" w:cs="Times New Roman"/>
          <w:sz w:val="18"/>
          <w:szCs w:val="18"/>
        </w:rPr>
      </w:pPr>
      <w:r>
        <w:rPr>
          <w:rFonts w:ascii="Times New Roman" w:hAnsi="Times New Roman" w:cs="Times New Roman"/>
          <w:sz w:val="18"/>
          <w:szCs w:val="18"/>
        </w:rPr>
        <w:t>В случае изменения организационно-правовой формы, реорганизации Арендатора - юридического лица при отсутствии в передаточном акте сведений о передаче прав и обязанностей по настоящему договору;</w:t>
      </w:r>
    </w:p>
    <w:p w14:paraId="444C1DDF" w14:textId="77777777" w:rsidR="009F72AA" w:rsidRDefault="009F72AA" w:rsidP="009F72AA">
      <w:pPr>
        <w:pStyle w:val="ConsPlusNormal"/>
        <w:widowControl/>
        <w:numPr>
          <w:ilvl w:val="0"/>
          <w:numId w:val="10"/>
        </w:numPr>
        <w:jc w:val="both"/>
        <w:rPr>
          <w:rFonts w:ascii="Times New Roman" w:hAnsi="Times New Roman" w:cs="Times New Roman"/>
          <w:sz w:val="18"/>
          <w:szCs w:val="18"/>
        </w:rPr>
      </w:pPr>
      <w:r>
        <w:rPr>
          <w:rFonts w:ascii="Times New Roman" w:hAnsi="Times New Roman" w:cs="Times New Roman"/>
          <w:sz w:val="18"/>
          <w:szCs w:val="18"/>
        </w:rPr>
        <w:t>В случае лишения Арендатора лицензии на право заниматься соответствующей деятельностью</w:t>
      </w:r>
    </w:p>
    <w:p w14:paraId="3722CF46" w14:textId="77777777" w:rsidR="009F72AA" w:rsidRDefault="009F72AA" w:rsidP="009F72AA">
      <w:pPr>
        <w:pStyle w:val="ConsPlusNormal"/>
        <w:numPr>
          <w:ilvl w:val="0"/>
          <w:numId w:val="10"/>
        </w:numPr>
        <w:jc w:val="both"/>
        <w:rPr>
          <w:rFonts w:ascii="Times New Roman" w:hAnsi="Times New Roman" w:cs="Times New Roman"/>
          <w:sz w:val="18"/>
          <w:szCs w:val="18"/>
        </w:rPr>
      </w:pPr>
      <w:r>
        <w:rPr>
          <w:rFonts w:ascii="Times New Roman" w:hAnsi="Times New Roman" w:cs="Times New Roman"/>
          <w:sz w:val="18"/>
          <w:szCs w:val="18"/>
        </w:rPr>
        <w:t>При необходимости использования Объектов для муниципальных нужд. В данном случае Арендатор за месяц до необходимого срока освобождения предупреждается Арендодателем о прекращении договора аренды.</w:t>
      </w:r>
    </w:p>
    <w:p w14:paraId="4D769369" w14:textId="77777777" w:rsidR="009F72AA" w:rsidRDefault="009F72AA" w:rsidP="009F72AA">
      <w:pPr>
        <w:numPr>
          <w:ilvl w:val="1"/>
          <w:numId w:val="8"/>
        </w:numPr>
        <w:jc w:val="both"/>
        <w:rPr>
          <w:rFonts w:ascii="Times New Roman" w:hAnsi="Times New Roman" w:cs="Times New Roman"/>
        </w:rPr>
      </w:pPr>
      <w:r>
        <w:rPr>
          <w:rFonts w:ascii="Times New Roman" w:hAnsi="Times New Roman" w:cs="Times New Roman"/>
        </w:rPr>
        <w:t>Об отказе от исполнения Договора по основаниям, установленным п. 7.2. Договора, Арендодатель должен известить Арендатора не менее, чем за 15 дней.</w:t>
      </w:r>
    </w:p>
    <w:p w14:paraId="5901FAF6" w14:textId="3AE8FE72" w:rsidR="009F72AA" w:rsidRDefault="009F72AA" w:rsidP="009F72AA">
      <w:pPr>
        <w:numPr>
          <w:ilvl w:val="1"/>
          <w:numId w:val="8"/>
        </w:numPr>
        <w:jc w:val="both"/>
        <w:rPr>
          <w:rFonts w:ascii="Times New Roman" w:hAnsi="Times New Roman" w:cs="Times New Roman"/>
        </w:rPr>
      </w:pPr>
      <w:r>
        <w:rPr>
          <w:rFonts w:ascii="Times New Roman" w:hAnsi="Times New Roman" w:cs="Times New Roman"/>
        </w:rPr>
        <w:t>За два месяца до окончания действия Договора Арендатор обязан письменно уведомить Арендодателя о желании заключить договор аренды Объектов на новый срок. При отсутствии такого заявления в указанный срок, Договор считается прекращенным по окончании срока, установленного в п. 1.3 Договора, без дополнительного уведомления Арендатора.</w:t>
      </w:r>
    </w:p>
    <w:p w14:paraId="2B0B85A0" w14:textId="77777777" w:rsidR="005A14E5" w:rsidRPr="00A15FDA" w:rsidRDefault="005A14E5" w:rsidP="005A14E5">
      <w:pPr>
        <w:pStyle w:val="a5"/>
        <w:numPr>
          <w:ilvl w:val="1"/>
          <w:numId w:val="8"/>
        </w:numPr>
        <w:spacing w:after="0" w:line="259" w:lineRule="auto"/>
        <w:jc w:val="both"/>
        <w:rPr>
          <w:rFonts w:ascii="Times New Roman" w:eastAsia="Times New Roman" w:hAnsi="Times New Roman"/>
          <w:b/>
          <w:bCs/>
          <w:sz w:val="18"/>
          <w:szCs w:val="18"/>
          <w:lang w:eastAsia="ru-RU"/>
        </w:rPr>
      </w:pPr>
      <w:bookmarkStart w:id="0" w:name="_GoBack"/>
      <w:r w:rsidRPr="00A15FDA">
        <w:rPr>
          <w:rFonts w:ascii="Times New Roman" w:eastAsia="Times New Roman" w:hAnsi="Times New Roman"/>
          <w:b/>
          <w:bCs/>
          <w:sz w:val="18"/>
          <w:szCs w:val="18"/>
          <w:lang w:eastAsia="ru-RU"/>
        </w:rPr>
        <w:t>Заключение договора на новый срок возможно в соответствии с частями 9 и 10 статьи 17.1. Федерального закона «О защите конкуренции».</w:t>
      </w:r>
    </w:p>
    <w:bookmarkEnd w:id="0"/>
    <w:p w14:paraId="177628E5" w14:textId="77777777" w:rsidR="005A14E5" w:rsidRDefault="005A14E5" w:rsidP="005A14E5">
      <w:pPr>
        <w:jc w:val="both"/>
        <w:rPr>
          <w:rFonts w:ascii="Times New Roman" w:hAnsi="Times New Roman" w:cs="Times New Roman"/>
        </w:rPr>
      </w:pPr>
    </w:p>
    <w:p w14:paraId="3AC10FB0" w14:textId="77777777" w:rsidR="009F72AA" w:rsidRDefault="009F72AA" w:rsidP="009F72AA">
      <w:pPr>
        <w:jc w:val="center"/>
        <w:rPr>
          <w:rFonts w:ascii="Times New Roman" w:hAnsi="Times New Roman" w:cs="Times New Roman"/>
          <w:b/>
        </w:rPr>
      </w:pPr>
      <w:r>
        <w:rPr>
          <w:rFonts w:ascii="Times New Roman" w:hAnsi="Times New Roman" w:cs="Times New Roman"/>
          <w:b/>
        </w:rPr>
        <w:t xml:space="preserve">                     8. ПРОЧИЕ УСЛОВИЯ</w:t>
      </w:r>
    </w:p>
    <w:p w14:paraId="1B83970D" w14:textId="77777777" w:rsidR="009F72AA" w:rsidRDefault="009F72AA" w:rsidP="009F72AA">
      <w:pPr>
        <w:numPr>
          <w:ilvl w:val="1"/>
          <w:numId w:val="11"/>
        </w:numPr>
        <w:jc w:val="both"/>
        <w:rPr>
          <w:rFonts w:ascii="Times New Roman" w:hAnsi="Times New Roman" w:cs="Times New Roman"/>
        </w:rPr>
      </w:pPr>
      <w:r>
        <w:rPr>
          <w:rFonts w:ascii="Times New Roman" w:hAnsi="Times New Roman" w:cs="Times New Roman"/>
        </w:rPr>
        <w:t>Вопросы, не урегулированные Договором, регулируются действующим законодательством.</w:t>
      </w:r>
    </w:p>
    <w:p w14:paraId="22468579" w14:textId="77777777" w:rsidR="009F72AA" w:rsidRDefault="009F72AA" w:rsidP="009F72AA">
      <w:pPr>
        <w:numPr>
          <w:ilvl w:val="1"/>
          <w:numId w:val="11"/>
        </w:numPr>
        <w:jc w:val="both"/>
        <w:rPr>
          <w:rFonts w:ascii="Times New Roman" w:hAnsi="Times New Roman" w:cs="Times New Roman"/>
        </w:rPr>
      </w:pPr>
      <w:r>
        <w:rPr>
          <w:rFonts w:ascii="Times New Roman" w:hAnsi="Times New Roman" w:cs="Times New Roman"/>
        </w:rPr>
        <w:t xml:space="preserve">Произведенные Арендатором улучшения Объектов (не отделимые без вреда для Объектов), после прекращения Договора переходят в собственность Арендодателя. Стоимость этих улучшений, а также оплата работ по их осуществлению, возмещению не подлежат. Произведенные Арендатором отделимые улучшения Объектов (отделимые без вреда для Объектов), являются собственностью Арендатора. </w:t>
      </w:r>
    </w:p>
    <w:p w14:paraId="067B2BD5" w14:textId="77777777" w:rsidR="009F72AA" w:rsidRDefault="009F72AA" w:rsidP="009F72AA">
      <w:pPr>
        <w:numPr>
          <w:ilvl w:val="1"/>
          <w:numId w:val="11"/>
        </w:numPr>
        <w:jc w:val="both"/>
        <w:rPr>
          <w:rFonts w:ascii="Times New Roman" w:hAnsi="Times New Roman" w:cs="Times New Roman"/>
        </w:rPr>
      </w:pPr>
      <w:r>
        <w:rPr>
          <w:rFonts w:ascii="Times New Roman" w:hAnsi="Times New Roman" w:cs="Times New Roman"/>
        </w:rPr>
        <w:t>Арендатор выражает свое согласие на обработку Арендодателем персональных данных Арендатора по вопросам, связанным с использованием Арендатором Объектов, иными арендными отношениями между Арендатором и Арендодателем, в том числе на передачу (сообщение) данных третьим лицам.</w:t>
      </w:r>
    </w:p>
    <w:p w14:paraId="3E4D38AF" w14:textId="77777777" w:rsidR="009F72AA" w:rsidRDefault="009F72AA" w:rsidP="009F72AA">
      <w:pPr>
        <w:numPr>
          <w:ilvl w:val="1"/>
          <w:numId w:val="11"/>
        </w:numPr>
        <w:jc w:val="both"/>
        <w:rPr>
          <w:rFonts w:ascii="Times New Roman" w:hAnsi="Times New Roman" w:cs="Times New Roman"/>
        </w:rPr>
      </w:pPr>
      <w:r>
        <w:rPr>
          <w:rFonts w:ascii="Times New Roman" w:hAnsi="Times New Roman" w:cs="Times New Roman"/>
        </w:rPr>
        <w:t xml:space="preserve">В случае возникновения разногласий по настоящему Договору споры рассматриваются в суде по месту нахождения Арендодателя (физические лица) либо в Арбитражном суде Челябинской области. </w:t>
      </w:r>
    </w:p>
    <w:p w14:paraId="33847528" w14:textId="77777777" w:rsidR="009F72AA" w:rsidRDefault="009F72AA" w:rsidP="009F72AA">
      <w:pPr>
        <w:numPr>
          <w:ilvl w:val="1"/>
          <w:numId w:val="11"/>
        </w:numPr>
        <w:jc w:val="both"/>
        <w:rPr>
          <w:rFonts w:ascii="Times New Roman" w:hAnsi="Times New Roman" w:cs="Times New Roman"/>
        </w:rPr>
      </w:pPr>
      <w:r>
        <w:rPr>
          <w:rFonts w:ascii="Times New Roman" w:hAnsi="Times New Roman" w:cs="Times New Roman"/>
        </w:rPr>
        <w:t>Договор составлен в 3 экземплярах, имеющих равную юридическую силу.</w:t>
      </w:r>
    </w:p>
    <w:p w14:paraId="7B8F425D" w14:textId="77777777" w:rsidR="009F72AA" w:rsidRDefault="009F72AA" w:rsidP="009F72AA">
      <w:pPr>
        <w:jc w:val="both"/>
        <w:rPr>
          <w:rFonts w:ascii="Times New Roman" w:hAnsi="Times New Roman" w:cs="Times New Roman"/>
        </w:rPr>
      </w:pPr>
    </w:p>
    <w:p w14:paraId="41F1EAE3" w14:textId="77777777" w:rsidR="009F72AA" w:rsidRDefault="009F72AA" w:rsidP="009F72AA">
      <w:pPr>
        <w:pStyle w:val="a5"/>
        <w:widowControl w:val="0"/>
        <w:numPr>
          <w:ilvl w:val="0"/>
          <w:numId w:val="12"/>
        </w:numPr>
        <w:autoSpaceDE w:val="0"/>
        <w:autoSpaceDN w:val="0"/>
        <w:adjustRightInd w:val="0"/>
        <w:spacing w:after="0" w:line="240" w:lineRule="auto"/>
        <w:jc w:val="center"/>
        <w:rPr>
          <w:rFonts w:ascii="Times New Roman" w:eastAsia="Times New Roman" w:hAnsi="Times New Roman"/>
          <w:b/>
          <w:sz w:val="18"/>
          <w:szCs w:val="18"/>
          <w:lang w:eastAsia="ru-RU"/>
        </w:rPr>
      </w:pPr>
      <w:r>
        <w:rPr>
          <w:rFonts w:ascii="Times New Roman" w:eastAsia="Times New Roman" w:hAnsi="Times New Roman"/>
          <w:b/>
          <w:sz w:val="18"/>
          <w:szCs w:val="18"/>
          <w:lang w:eastAsia="ru-RU"/>
        </w:rPr>
        <w:t>ПРИЛОЖЕНИЕ К ДОГОВОРУ</w:t>
      </w:r>
    </w:p>
    <w:p w14:paraId="78CCDF1A" w14:textId="77777777" w:rsidR="009F72AA" w:rsidRDefault="009F72AA" w:rsidP="009F72AA">
      <w:pPr>
        <w:rPr>
          <w:rFonts w:ascii="Times New Roman" w:hAnsi="Times New Roman" w:cs="Times New Roman"/>
        </w:rPr>
      </w:pPr>
      <w:r>
        <w:rPr>
          <w:rFonts w:ascii="Times New Roman" w:hAnsi="Times New Roman" w:cs="Times New Roman"/>
        </w:rPr>
        <w:t>9.1.</w:t>
      </w:r>
      <w:r>
        <w:rPr>
          <w:rFonts w:ascii="Times New Roman" w:hAnsi="Times New Roman" w:cs="Times New Roman"/>
        </w:rPr>
        <w:tab/>
        <w:t>Способ расчета арендной платы (приложение 1);</w:t>
      </w:r>
    </w:p>
    <w:p w14:paraId="6697E413" w14:textId="77777777" w:rsidR="009F72AA" w:rsidRDefault="009F72AA" w:rsidP="009F72AA">
      <w:pPr>
        <w:rPr>
          <w:rFonts w:ascii="Times New Roman" w:hAnsi="Times New Roman" w:cs="Times New Roman"/>
        </w:rPr>
      </w:pPr>
      <w:r>
        <w:rPr>
          <w:rFonts w:ascii="Times New Roman" w:hAnsi="Times New Roman" w:cs="Times New Roman"/>
        </w:rPr>
        <w:t>9.2.</w:t>
      </w:r>
      <w:r>
        <w:rPr>
          <w:rFonts w:ascii="Times New Roman" w:hAnsi="Times New Roman" w:cs="Times New Roman"/>
        </w:rPr>
        <w:tab/>
        <w:t>Акт приема-передачи (приложение 2)</w:t>
      </w:r>
    </w:p>
    <w:p w14:paraId="6C15A203" w14:textId="77777777" w:rsidR="009F72AA" w:rsidRDefault="009F72AA" w:rsidP="009F72AA">
      <w:pPr>
        <w:ind w:left="720"/>
        <w:jc w:val="both"/>
        <w:rPr>
          <w:rFonts w:ascii="Times New Roman" w:hAnsi="Times New Roman" w:cs="Times New Roman"/>
          <w:highlight w:val="yellow"/>
        </w:rPr>
      </w:pPr>
    </w:p>
    <w:p w14:paraId="14F549A0" w14:textId="77777777" w:rsidR="009F72AA" w:rsidRDefault="009F72AA" w:rsidP="009F72AA">
      <w:pPr>
        <w:ind w:left="720"/>
        <w:jc w:val="both"/>
        <w:rPr>
          <w:rFonts w:ascii="Times New Roman" w:hAnsi="Times New Roman" w:cs="Times New Roman"/>
          <w:highlight w:val="yellow"/>
        </w:rPr>
      </w:pPr>
    </w:p>
    <w:p w14:paraId="21162E68" w14:textId="77777777" w:rsidR="009F72AA" w:rsidRDefault="009F72AA" w:rsidP="009F72AA">
      <w:pPr>
        <w:jc w:val="center"/>
        <w:rPr>
          <w:rFonts w:ascii="Times New Roman" w:hAnsi="Times New Roman" w:cs="Times New Roman"/>
          <w:b/>
        </w:rPr>
      </w:pPr>
      <w:r>
        <w:rPr>
          <w:rFonts w:ascii="Times New Roman" w:hAnsi="Times New Roman" w:cs="Times New Roman"/>
          <w:b/>
        </w:rPr>
        <w:t>10. РЕКВИЗИТЫ СТОРОН</w:t>
      </w:r>
    </w:p>
    <w:p w14:paraId="6AFF16DB" w14:textId="77777777" w:rsidR="009F72AA" w:rsidRDefault="009F72AA" w:rsidP="009F72AA">
      <w:pPr>
        <w:ind w:firstLine="600"/>
        <w:jc w:val="both"/>
        <w:rPr>
          <w:rFonts w:ascii="Times New Roman" w:hAnsi="Times New Roman" w:cs="Times New Roman"/>
        </w:rPr>
      </w:pPr>
      <w:r>
        <w:rPr>
          <w:rFonts w:ascii="Times New Roman" w:hAnsi="Times New Roman" w:cs="Times New Roman"/>
        </w:rPr>
        <w:lastRenderedPageBreak/>
        <w:t xml:space="preserve">Арендодатель: Комитет по управлению имуществом Златоустовского городского округа, </w:t>
      </w:r>
    </w:p>
    <w:p w14:paraId="571CCFE9" w14:textId="77777777" w:rsidR="009F72AA" w:rsidRDefault="009F72AA" w:rsidP="009F72AA">
      <w:pPr>
        <w:jc w:val="both"/>
        <w:rPr>
          <w:rFonts w:ascii="Times New Roman" w:hAnsi="Times New Roman" w:cs="Times New Roman"/>
          <w:sz w:val="16"/>
          <w:szCs w:val="16"/>
        </w:rPr>
      </w:pPr>
      <w:r>
        <w:rPr>
          <w:rFonts w:ascii="Times New Roman" w:hAnsi="Times New Roman" w:cs="Times New Roman"/>
          <w:sz w:val="16"/>
          <w:szCs w:val="16"/>
        </w:rPr>
        <w:t xml:space="preserve">адрес: 456200 ул.Таганайская,1, а/я 168, </w:t>
      </w:r>
    </w:p>
    <w:p w14:paraId="0760FD55" w14:textId="77777777" w:rsidR="009F72AA" w:rsidRDefault="009F72AA" w:rsidP="009F72AA">
      <w:pPr>
        <w:jc w:val="both"/>
        <w:rPr>
          <w:rFonts w:ascii="Times New Roman" w:hAnsi="Times New Roman" w:cs="Times New Roman"/>
          <w:sz w:val="16"/>
          <w:szCs w:val="16"/>
        </w:rPr>
      </w:pPr>
      <w:r>
        <w:rPr>
          <w:rFonts w:ascii="Times New Roman" w:hAnsi="Times New Roman" w:cs="Times New Roman"/>
          <w:sz w:val="16"/>
          <w:szCs w:val="16"/>
        </w:rPr>
        <w:t>телефон руководителя: 62-10-48, телефон ОУМС: 62-21-61.</w:t>
      </w:r>
    </w:p>
    <w:p w14:paraId="2EE357A2" w14:textId="77777777" w:rsidR="009F72AA" w:rsidRDefault="009F72AA" w:rsidP="009F72AA">
      <w:pPr>
        <w:ind w:firstLine="600"/>
        <w:jc w:val="both"/>
        <w:rPr>
          <w:rFonts w:ascii="Times New Roman" w:hAnsi="Times New Roman" w:cs="Times New Roman"/>
          <w:sz w:val="16"/>
          <w:szCs w:val="16"/>
        </w:rPr>
      </w:pPr>
      <w:r>
        <w:rPr>
          <w:rFonts w:ascii="Times New Roman" w:hAnsi="Times New Roman" w:cs="Times New Roman"/>
          <w:sz w:val="16"/>
          <w:szCs w:val="16"/>
        </w:rPr>
        <w:t xml:space="preserve">Плательщик заполняет платежный документ в соответствии с Приказом Минфина РФ от 24.11.2004 года № 106н «Об утверждении правил указания информации в полях расчетных документов на перечисление налогов, сборов и иных платежей в бюджетную </w:t>
      </w:r>
      <w:proofErr w:type="gramStart"/>
      <w:r>
        <w:rPr>
          <w:rFonts w:ascii="Times New Roman" w:hAnsi="Times New Roman" w:cs="Times New Roman"/>
          <w:sz w:val="16"/>
          <w:szCs w:val="16"/>
        </w:rPr>
        <w:t>систему  Российской</w:t>
      </w:r>
      <w:proofErr w:type="gramEnd"/>
      <w:r>
        <w:rPr>
          <w:rFonts w:ascii="Times New Roman" w:hAnsi="Times New Roman" w:cs="Times New Roman"/>
          <w:sz w:val="16"/>
          <w:szCs w:val="16"/>
        </w:rPr>
        <w:t xml:space="preserve"> Федерации» с указанием следующих реквизитов:</w:t>
      </w:r>
    </w:p>
    <w:p w14:paraId="62A5ACB4" w14:textId="77777777" w:rsidR="009F72AA" w:rsidRDefault="009F72AA" w:rsidP="009F72AA">
      <w:pPr>
        <w:jc w:val="both"/>
        <w:rPr>
          <w:rFonts w:ascii="Times New Roman" w:hAnsi="Times New Roman" w:cs="Times New Roman"/>
          <w:sz w:val="16"/>
          <w:szCs w:val="16"/>
        </w:rPr>
      </w:pPr>
      <w:r>
        <w:rPr>
          <w:rFonts w:ascii="Times New Roman" w:hAnsi="Times New Roman" w:cs="Times New Roman"/>
          <w:sz w:val="16"/>
          <w:szCs w:val="16"/>
        </w:rPr>
        <w:t xml:space="preserve">    Получатель: УФК по Челябинской области </w:t>
      </w:r>
      <w:proofErr w:type="gramStart"/>
      <w:r>
        <w:rPr>
          <w:rFonts w:ascii="Times New Roman" w:hAnsi="Times New Roman" w:cs="Times New Roman"/>
          <w:sz w:val="16"/>
          <w:szCs w:val="16"/>
        </w:rPr>
        <w:t>( ОМС</w:t>
      </w:r>
      <w:proofErr w:type="gramEnd"/>
      <w:r>
        <w:rPr>
          <w:rFonts w:ascii="Times New Roman" w:hAnsi="Times New Roman" w:cs="Times New Roman"/>
          <w:sz w:val="16"/>
          <w:szCs w:val="16"/>
        </w:rPr>
        <w:t xml:space="preserve"> «КУИ ЗГО»)      </w:t>
      </w:r>
    </w:p>
    <w:p w14:paraId="08DF60D7" w14:textId="77777777" w:rsidR="009F72AA" w:rsidRDefault="009F72AA" w:rsidP="009F72AA">
      <w:pPr>
        <w:jc w:val="both"/>
        <w:rPr>
          <w:rFonts w:ascii="Times New Roman" w:hAnsi="Times New Roman" w:cs="Times New Roman"/>
          <w:sz w:val="16"/>
          <w:szCs w:val="16"/>
        </w:rPr>
      </w:pPr>
      <w:r>
        <w:rPr>
          <w:rFonts w:ascii="Times New Roman" w:hAnsi="Times New Roman" w:cs="Times New Roman"/>
          <w:sz w:val="16"/>
          <w:szCs w:val="16"/>
        </w:rPr>
        <w:t xml:space="preserve">    ИНН администратора: 7404009308</w:t>
      </w:r>
    </w:p>
    <w:p w14:paraId="7C92DDB6" w14:textId="77777777" w:rsidR="009F72AA" w:rsidRDefault="009F72AA" w:rsidP="009F72AA">
      <w:pPr>
        <w:jc w:val="both"/>
        <w:rPr>
          <w:rFonts w:ascii="Times New Roman" w:hAnsi="Times New Roman" w:cs="Times New Roman"/>
          <w:sz w:val="16"/>
          <w:szCs w:val="16"/>
        </w:rPr>
      </w:pPr>
      <w:r>
        <w:rPr>
          <w:rFonts w:ascii="Times New Roman" w:hAnsi="Times New Roman" w:cs="Times New Roman"/>
          <w:sz w:val="16"/>
          <w:szCs w:val="16"/>
        </w:rPr>
        <w:t xml:space="preserve">    КПП администратора: 740401001</w:t>
      </w:r>
    </w:p>
    <w:p w14:paraId="29508581" w14:textId="77777777" w:rsidR="009F72AA" w:rsidRDefault="009F72AA" w:rsidP="009F72AA">
      <w:pPr>
        <w:jc w:val="both"/>
        <w:rPr>
          <w:rFonts w:ascii="Times New Roman" w:hAnsi="Times New Roman" w:cs="Times New Roman"/>
          <w:sz w:val="16"/>
          <w:szCs w:val="16"/>
        </w:rPr>
      </w:pPr>
      <w:r>
        <w:rPr>
          <w:rFonts w:ascii="Times New Roman" w:hAnsi="Times New Roman" w:cs="Times New Roman"/>
          <w:sz w:val="16"/>
          <w:szCs w:val="16"/>
        </w:rPr>
        <w:t xml:space="preserve">    Р/с 40101810400000010801</w:t>
      </w:r>
    </w:p>
    <w:p w14:paraId="111E7F68" w14:textId="77777777" w:rsidR="009F72AA" w:rsidRDefault="009F72AA" w:rsidP="009F72AA">
      <w:pPr>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Банк  получателя</w:t>
      </w:r>
      <w:proofErr w:type="gramEnd"/>
      <w:r>
        <w:rPr>
          <w:rFonts w:ascii="Times New Roman" w:hAnsi="Times New Roman" w:cs="Times New Roman"/>
          <w:sz w:val="16"/>
          <w:szCs w:val="16"/>
        </w:rPr>
        <w:t xml:space="preserve">: ГРКЦ ГУ Банка России по Челябинской области </w:t>
      </w:r>
      <w:proofErr w:type="spellStart"/>
      <w:r>
        <w:rPr>
          <w:rFonts w:ascii="Times New Roman" w:hAnsi="Times New Roman" w:cs="Times New Roman"/>
          <w:sz w:val="16"/>
          <w:szCs w:val="16"/>
        </w:rPr>
        <w:t>г.Челябинск</w:t>
      </w:r>
      <w:proofErr w:type="spellEnd"/>
    </w:p>
    <w:p w14:paraId="5A0A6E94" w14:textId="77777777" w:rsidR="009F72AA" w:rsidRDefault="009F72AA" w:rsidP="009F72AA">
      <w:pPr>
        <w:jc w:val="both"/>
        <w:rPr>
          <w:rFonts w:ascii="Times New Roman" w:hAnsi="Times New Roman" w:cs="Times New Roman"/>
          <w:sz w:val="16"/>
          <w:szCs w:val="16"/>
        </w:rPr>
      </w:pPr>
      <w:r>
        <w:rPr>
          <w:rFonts w:ascii="Times New Roman" w:hAnsi="Times New Roman" w:cs="Times New Roman"/>
          <w:sz w:val="16"/>
          <w:szCs w:val="16"/>
        </w:rPr>
        <w:t xml:space="preserve">    БИК: 047501001   ОКТМ: 75712000</w:t>
      </w:r>
    </w:p>
    <w:p w14:paraId="5D410DA3" w14:textId="77777777" w:rsidR="009F72AA" w:rsidRDefault="009F72AA" w:rsidP="009F72AA">
      <w:pPr>
        <w:jc w:val="both"/>
        <w:rPr>
          <w:rFonts w:ascii="Times New Roman" w:hAnsi="Times New Roman" w:cs="Times New Roman"/>
          <w:sz w:val="16"/>
          <w:szCs w:val="16"/>
        </w:rPr>
      </w:pPr>
      <w:r>
        <w:rPr>
          <w:rFonts w:ascii="Times New Roman" w:hAnsi="Times New Roman" w:cs="Times New Roman"/>
          <w:sz w:val="16"/>
          <w:szCs w:val="16"/>
        </w:rPr>
        <w:t xml:space="preserve">    </w:t>
      </w:r>
    </w:p>
    <w:p w14:paraId="23B5194F" w14:textId="77777777" w:rsidR="009F72AA" w:rsidRDefault="009F72AA" w:rsidP="009F72AA">
      <w:pPr>
        <w:jc w:val="both"/>
        <w:rPr>
          <w:rFonts w:ascii="Times New Roman" w:hAnsi="Times New Roman" w:cs="Times New Roman"/>
          <w:sz w:val="16"/>
          <w:szCs w:val="16"/>
        </w:rPr>
      </w:pPr>
      <w:r>
        <w:rPr>
          <w:rFonts w:ascii="Times New Roman" w:hAnsi="Times New Roman" w:cs="Times New Roman"/>
          <w:sz w:val="16"/>
          <w:szCs w:val="16"/>
        </w:rPr>
        <w:t xml:space="preserve">Код бюджетной классификации для перечисления арендной платы: 118 111 05074 04 0000 120 </w:t>
      </w:r>
    </w:p>
    <w:p w14:paraId="75989F2C" w14:textId="77777777" w:rsidR="009F72AA" w:rsidRDefault="009F72AA" w:rsidP="009F72AA">
      <w:pPr>
        <w:rPr>
          <w:rFonts w:ascii="Times New Roman" w:hAnsi="Times New Roman" w:cs="Times New Roman"/>
          <w:sz w:val="16"/>
          <w:szCs w:val="16"/>
        </w:rPr>
      </w:pPr>
    </w:p>
    <w:p w14:paraId="7B1F5304" w14:textId="77777777" w:rsidR="009F72AA" w:rsidRDefault="009F72AA" w:rsidP="009F72AA">
      <w:pPr>
        <w:rPr>
          <w:rFonts w:ascii="Times New Roman" w:hAnsi="Times New Roman" w:cs="Times New Roman"/>
          <w:sz w:val="16"/>
          <w:szCs w:val="16"/>
        </w:rPr>
      </w:pPr>
      <w:r>
        <w:rPr>
          <w:rFonts w:ascii="Times New Roman" w:hAnsi="Times New Roman" w:cs="Times New Roman"/>
          <w:sz w:val="16"/>
          <w:szCs w:val="16"/>
        </w:rPr>
        <w:t>Код бюджетной классификации для перечисления пени: 111 05074 04 2000 120</w:t>
      </w:r>
    </w:p>
    <w:p w14:paraId="7BC0C05A" w14:textId="77777777" w:rsidR="009F72AA" w:rsidRDefault="009F72AA" w:rsidP="009F72AA">
      <w:pPr>
        <w:jc w:val="both"/>
        <w:rPr>
          <w:rFonts w:ascii="Times New Roman" w:hAnsi="Times New Roman" w:cs="Times New Roman"/>
          <w:sz w:val="16"/>
          <w:szCs w:val="16"/>
          <w:lang w:val="x-none"/>
        </w:rPr>
      </w:pPr>
    </w:p>
    <w:p w14:paraId="2CA03F4C" w14:textId="77777777" w:rsidR="009F72AA" w:rsidRDefault="009F72AA" w:rsidP="009F72AA">
      <w:pPr>
        <w:rPr>
          <w:rFonts w:ascii="Times New Roman" w:hAnsi="Times New Roman" w:cs="Times New Roman"/>
          <w:sz w:val="20"/>
          <w:szCs w:val="20"/>
        </w:rPr>
      </w:pPr>
      <w:r>
        <w:rPr>
          <w:rFonts w:ascii="Times New Roman" w:hAnsi="Times New Roman" w:cs="Times New Roman"/>
          <w:sz w:val="20"/>
          <w:szCs w:val="20"/>
        </w:rPr>
        <w:t xml:space="preserve">  _____________________                                                           ___________________________</w:t>
      </w:r>
    </w:p>
    <w:p w14:paraId="1AA9112A" w14:textId="77777777" w:rsidR="009F72AA" w:rsidRDefault="009F72AA" w:rsidP="009F72AA">
      <w:pPr>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spellStart"/>
      <w:r>
        <w:rPr>
          <w:rFonts w:ascii="Times New Roman" w:hAnsi="Times New Roman" w:cs="Times New Roman"/>
          <w:sz w:val="20"/>
          <w:szCs w:val="20"/>
        </w:rPr>
        <w:t>м.п</w:t>
      </w:r>
      <w:proofErr w:type="spellEnd"/>
      <w:r>
        <w:rPr>
          <w:rFonts w:ascii="Times New Roman" w:hAnsi="Times New Roman" w:cs="Times New Roman"/>
          <w:sz w:val="20"/>
          <w:szCs w:val="20"/>
        </w:rPr>
        <w:t>.</w:t>
      </w:r>
    </w:p>
    <w:p w14:paraId="630447D4" w14:textId="77777777" w:rsidR="009F72AA" w:rsidRDefault="009F72AA" w:rsidP="009F72AA">
      <w:pPr>
        <w:jc w:val="both"/>
        <w:rPr>
          <w:rFonts w:ascii="Times New Roman" w:hAnsi="Times New Roman" w:cs="Times New Roman"/>
          <w:sz w:val="20"/>
          <w:szCs w:val="20"/>
        </w:rPr>
      </w:pPr>
    </w:p>
    <w:p w14:paraId="36448C79" w14:textId="77777777" w:rsidR="009F72AA" w:rsidRDefault="009F72AA" w:rsidP="009F72AA">
      <w:pPr>
        <w:jc w:val="both"/>
        <w:rPr>
          <w:rFonts w:ascii="Times New Roman" w:hAnsi="Times New Roman" w:cs="Times New Roman"/>
          <w:sz w:val="20"/>
          <w:szCs w:val="20"/>
        </w:rPr>
      </w:pPr>
      <w:r>
        <w:rPr>
          <w:rFonts w:ascii="Times New Roman" w:hAnsi="Times New Roman" w:cs="Times New Roman"/>
          <w:sz w:val="20"/>
          <w:szCs w:val="20"/>
        </w:rPr>
        <w:t>Арендатор ________________________________________________________________________________</w:t>
      </w:r>
    </w:p>
    <w:p w14:paraId="7ECDCC7A" w14:textId="77777777" w:rsidR="009F72AA" w:rsidRDefault="009F72AA" w:rsidP="009F72AA">
      <w:pPr>
        <w:jc w:val="both"/>
        <w:rPr>
          <w:rFonts w:ascii="Times New Roman" w:hAnsi="Times New Roman" w:cs="Times New Roman"/>
          <w:sz w:val="20"/>
          <w:szCs w:val="20"/>
        </w:rPr>
      </w:pPr>
    </w:p>
    <w:p w14:paraId="382A724F" w14:textId="77777777" w:rsidR="009F72AA" w:rsidRDefault="009F72AA" w:rsidP="009F72AA">
      <w:pPr>
        <w:jc w:val="both"/>
        <w:rPr>
          <w:rFonts w:ascii="Times New Roman" w:hAnsi="Times New Roman" w:cs="Times New Roman"/>
          <w:sz w:val="20"/>
          <w:szCs w:val="20"/>
        </w:rPr>
      </w:pPr>
      <w:proofErr w:type="gramStart"/>
      <w:r>
        <w:rPr>
          <w:rFonts w:ascii="Times New Roman" w:hAnsi="Times New Roman" w:cs="Times New Roman"/>
          <w:sz w:val="20"/>
          <w:szCs w:val="20"/>
        </w:rPr>
        <w:t>Адрес:_</w:t>
      </w:r>
      <w:proofErr w:type="gramEnd"/>
      <w:r>
        <w:rPr>
          <w:rFonts w:ascii="Times New Roman" w:hAnsi="Times New Roman" w:cs="Times New Roman"/>
          <w:sz w:val="20"/>
          <w:szCs w:val="20"/>
        </w:rPr>
        <w:t>___________________________________________________________________________________</w:t>
      </w:r>
    </w:p>
    <w:p w14:paraId="4F7022A1" w14:textId="77777777" w:rsidR="009F72AA" w:rsidRDefault="009F72AA" w:rsidP="009F72AA">
      <w:pPr>
        <w:jc w:val="both"/>
        <w:rPr>
          <w:rFonts w:ascii="Times New Roman" w:hAnsi="Times New Roman" w:cs="Times New Roman"/>
          <w:sz w:val="20"/>
          <w:szCs w:val="20"/>
        </w:rPr>
      </w:pPr>
    </w:p>
    <w:p w14:paraId="1BED63D7" w14:textId="77777777" w:rsidR="009F72AA" w:rsidRDefault="009F72AA" w:rsidP="009F72AA">
      <w:pPr>
        <w:jc w:val="both"/>
        <w:rPr>
          <w:rFonts w:ascii="Times New Roman" w:hAnsi="Times New Roman" w:cs="Times New Roman"/>
          <w:sz w:val="20"/>
          <w:szCs w:val="20"/>
        </w:rPr>
      </w:pPr>
      <w:r>
        <w:rPr>
          <w:rFonts w:ascii="Times New Roman" w:hAnsi="Times New Roman" w:cs="Times New Roman"/>
          <w:sz w:val="20"/>
          <w:szCs w:val="20"/>
        </w:rPr>
        <w:t>р/счет ____________________________________________________________________________________</w:t>
      </w:r>
    </w:p>
    <w:p w14:paraId="7D1BF16A" w14:textId="77777777" w:rsidR="009F72AA" w:rsidRDefault="009F72AA" w:rsidP="009F72AA">
      <w:pPr>
        <w:jc w:val="both"/>
        <w:rPr>
          <w:rFonts w:ascii="Times New Roman" w:hAnsi="Times New Roman" w:cs="Times New Roman"/>
          <w:sz w:val="20"/>
          <w:szCs w:val="20"/>
        </w:rPr>
      </w:pPr>
    </w:p>
    <w:p w14:paraId="34096632" w14:textId="77777777" w:rsidR="009F72AA" w:rsidRDefault="009F72AA" w:rsidP="009F72AA">
      <w:pPr>
        <w:jc w:val="both"/>
        <w:rPr>
          <w:rFonts w:ascii="Times New Roman" w:hAnsi="Times New Roman" w:cs="Times New Roman"/>
          <w:sz w:val="20"/>
          <w:szCs w:val="20"/>
        </w:rPr>
      </w:pPr>
      <w:proofErr w:type="gramStart"/>
      <w:r>
        <w:rPr>
          <w:rFonts w:ascii="Times New Roman" w:hAnsi="Times New Roman" w:cs="Times New Roman"/>
          <w:sz w:val="20"/>
          <w:szCs w:val="20"/>
        </w:rPr>
        <w:t>Телефон :</w:t>
      </w:r>
      <w:proofErr w:type="gramEnd"/>
      <w:r>
        <w:rPr>
          <w:rFonts w:ascii="Times New Roman" w:hAnsi="Times New Roman" w:cs="Times New Roman"/>
          <w:sz w:val="20"/>
          <w:szCs w:val="20"/>
        </w:rPr>
        <w:t>_________________________________________________________________________________</w:t>
      </w:r>
    </w:p>
    <w:p w14:paraId="67A25B36" w14:textId="77777777" w:rsidR="009F72AA" w:rsidRDefault="009F72AA" w:rsidP="009F72AA">
      <w:pPr>
        <w:jc w:val="both"/>
        <w:rPr>
          <w:rFonts w:ascii="Times New Roman" w:hAnsi="Times New Roman" w:cs="Times New Roman"/>
          <w:sz w:val="20"/>
          <w:szCs w:val="20"/>
        </w:rPr>
      </w:pPr>
    </w:p>
    <w:p w14:paraId="5A9218A8" w14:textId="77777777" w:rsidR="009F72AA" w:rsidRDefault="009F72AA" w:rsidP="009F72AA">
      <w:pPr>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14:paraId="31C8D068" w14:textId="77777777" w:rsidR="009F72AA" w:rsidRDefault="009F72AA" w:rsidP="009F72AA">
      <w:pPr>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/Должность/    </w:t>
      </w:r>
      <w:r>
        <w:rPr>
          <w:rFonts w:ascii="Times New Roman" w:hAnsi="Times New Roman" w:cs="Times New Roman"/>
          <w:sz w:val="20"/>
          <w:szCs w:val="20"/>
        </w:rPr>
        <w:tab/>
      </w:r>
      <w:r>
        <w:rPr>
          <w:rFonts w:ascii="Times New Roman" w:hAnsi="Times New Roman" w:cs="Times New Roman"/>
          <w:sz w:val="20"/>
          <w:szCs w:val="20"/>
        </w:rPr>
        <w:tab/>
        <w:t xml:space="preserve">      /подпись/ </w:t>
      </w:r>
      <w:r>
        <w:rPr>
          <w:rFonts w:ascii="Times New Roman" w:hAnsi="Times New Roman" w:cs="Times New Roman"/>
          <w:sz w:val="20"/>
          <w:szCs w:val="20"/>
        </w:rPr>
        <w:tab/>
      </w:r>
      <w:proofErr w:type="spellStart"/>
      <w:r>
        <w:rPr>
          <w:rFonts w:ascii="Times New Roman" w:hAnsi="Times New Roman" w:cs="Times New Roman"/>
          <w:sz w:val="20"/>
          <w:szCs w:val="20"/>
        </w:rPr>
        <w:t>м.п</w:t>
      </w:r>
      <w:proofErr w:type="spellEnd"/>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  /Ф.И.О./                       </w:t>
      </w:r>
    </w:p>
    <w:p w14:paraId="7FEFE46B" w14:textId="77777777" w:rsidR="009F72AA" w:rsidRDefault="009F72AA" w:rsidP="009F72AA">
      <w:pPr>
        <w:jc w:val="right"/>
        <w:rPr>
          <w:rFonts w:ascii="Times New Roman" w:hAnsi="Times New Roman" w:cs="Times New Roman"/>
          <w:b/>
          <w:sz w:val="24"/>
          <w:szCs w:val="24"/>
        </w:rPr>
      </w:pPr>
    </w:p>
    <w:p w14:paraId="311AD761" w14:textId="77777777" w:rsidR="009F72AA" w:rsidRDefault="009F72AA" w:rsidP="009F72AA"/>
    <w:p w14:paraId="6DC57D7A" w14:textId="77777777" w:rsidR="009F72AA" w:rsidRDefault="009F72AA" w:rsidP="009F72AA">
      <w:pPr>
        <w:jc w:val="right"/>
        <w:rPr>
          <w:rFonts w:ascii="Times New Roman" w:hAnsi="Times New Roman" w:cs="Times New Roman"/>
          <w:b/>
          <w:color w:val="FF0000"/>
          <w:sz w:val="24"/>
          <w:szCs w:val="24"/>
          <w:highlight w:val="lightGray"/>
        </w:rPr>
      </w:pPr>
    </w:p>
    <w:p w14:paraId="4C6B97F9" w14:textId="77777777" w:rsidR="009F72AA" w:rsidRDefault="009F72AA" w:rsidP="009F72AA">
      <w:pPr>
        <w:widowControl/>
        <w:autoSpaceDE/>
        <w:adjustRightInd/>
        <w:rPr>
          <w:rFonts w:ascii="Times New Roman" w:hAnsi="Times New Roman" w:cs="Times New Roman"/>
          <w:sz w:val="24"/>
          <w:szCs w:val="24"/>
        </w:rPr>
      </w:pPr>
    </w:p>
    <w:p w14:paraId="56B1FF9A" w14:textId="77777777" w:rsidR="009F72AA" w:rsidRDefault="009F72AA" w:rsidP="009F72AA">
      <w:pPr>
        <w:widowControl/>
        <w:autoSpaceDE/>
        <w:adjustRightInd/>
        <w:rPr>
          <w:rFonts w:ascii="Times New Roman" w:hAnsi="Times New Roman" w:cs="Times New Roman"/>
          <w:sz w:val="24"/>
          <w:szCs w:val="24"/>
        </w:rPr>
      </w:pPr>
    </w:p>
    <w:p w14:paraId="05A7901D" w14:textId="77777777" w:rsidR="009F72AA" w:rsidRDefault="009F72AA" w:rsidP="009F72AA">
      <w:pPr>
        <w:widowControl/>
        <w:autoSpaceDE/>
        <w:adjustRightInd/>
        <w:rPr>
          <w:rFonts w:ascii="Times New Roman" w:hAnsi="Times New Roman" w:cs="Times New Roman"/>
          <w:sz w:val="24"/>
          <w:szCs w:val="24"/>
        </w:rPr>
      </w:pPr>
    </w:p>
    <w:p w14:paraId="085061DC" w14:textId="77777777" w:rsidR="009F72AA" w:rsidRDefault="009F72AA" w:rsidP="009F72AA">
      <w:pPr>
        <w:widowControl/>
        <w:autoSpaceDE/>
        <w:adjustRightInd/>
        <w:rPr>
          <w:rFonts w:ascii="Times New Roman" w:hAnsi="Times New Roman" w:cs="Times New Roman"/>
          <w:sz w:val="24"/>
          <w:szCs w:val="24"/>
        </w:rPr>
      </w:pPr>
    </w:p>
    <w:p w14:paraId="0EC6E6AD" w14:textId="77777777" w:rsidR="009F72AA" w:rsidRDefault="009F72AA" w:rsidP="009F72AA">
      <w:pPr>
        <w:widowControl/>
        <w:autoSpaceDE/>
        <w:adjustRightInd/>
        <w:rPr>
          <w:rFonts w:ascii="Times New Roman" w:hAnsi="Times New Roman" w:cs="Times New Roman"/>
          <w:sz w:val="24"/>
          <w:szCs w:val="24"/>
        </w:rPr>
      </w:pPr>
    </w:p>
    <w:p w14:paraId="7F8C45B3" w14:textId="77777777" w:rsidR="009F72AA" w:rsidRDefault="009F72AA" w:rsidP="009F72AA">
      <w:pPr>
        <w:widowControl/>
        <w:autoSpaceDE/>
        <w:adjustRightInd/>
        <w:rPr>
          <w:rFonts w:ascii="Times New Roman" w:hAnsi="Times New Roman" w:cs="Times New Roman"/>
          <w:sz w:val="24"/>
          <w:szCs w:val="24"/>
        </w:rPr>
      </w:pPr>
    </w:p>
    <w:p w14:paraId="435ACF7A" w14:textId="77777777" w:rsidR="009F72AA" w:rsidRDefault="009F72AA" w:rsidP="009F72AA">
      <w:pPr>
        <w:widowControl/>
        <w:autoSpaceDE/>
        <w:adjustRightInd/>
        <w:rPr>
          <w:rFonts w:ascii="Times New Roman" w:hAnsi="Times New Roman" w:cs="Times New Roman"/>
          <w:sz w:val="24"/>
          <w:szCs w:val="24"/>
        </w:rPr>
      </w:pPr>
    </w:p>
    <w:p w14:paraId="0DD64115" w14:textId="77777777" w:rsidR="009F72AA" w:rsidRDefault="009F72AA" w:rsidP="009F72AA">
      <w:pPr>
        <w:widowControl/>
        <w:autoSpaceDE/>
        <w:adjustRightInd/>
        <w:rPr>
          <w:rFonts w:ascii="Times New Roman" w:hAnsi="Times New Roman" w:cs="Times New Roman"/>
          <w:sz w:val="24"/>
          <w:szCs w:val="24"/>
        </w:rPr>
      </w:pPr>
    </w:p>
    <w:p w14:paraId="6F8B7A39" w14:textId="77777777" w:rsidR="009F72AA" w:rsidRDefault="009F72AA" w:rsidP="009F72AA">
      <w:pPr>
        <w:widowControl/>
        <w:autoSpaceDE/>
        <w:adjustRightInd/>
        <w:rPr>
          <w:rFonts w:ascii="Times New Roman" w:hAnsi="Times New Roman" w:cs="Times New Roman"/>
          <w:sz w:val="24"/>
          <w:szCs w:val="24"/>
        </w:rPr>
      </w:pPr>
    </w:p>
    <w:p w14:paraId="54DCD45E" w14:textId="77777777" w:rsidR="009F72AA" w:rsidRDefault="009F72AA" w:rsidP="009F72AA">
      <w:pPr>
        <w:widowControl/>
        <w:autoSpaceDE/>
        <w:adjustRightInd/>
        <w:rPr>
          <w:rFonts w:ascii="Times New Roman" w:hAnsi="Times New Roman" w:cs="Times New Roman"/>
          <w:sz w:val="24"/>
          <w:szCs w:val="24"/>
        </w:rPr>
      </w:pPr>
    </w:p>
    <w:p w14:paraId="36CBF723" w14:textId="77777777" w:rsidR="009F72AA" w:rsidRDefault="009F72AA" w:rsidP="009F72AA">
      <w:pPr>
        <w:widowControl/>
        <w:autoSpaceDE/>
        <w:adjustRightInd/>
        <w:rPr>
          <w:rFonts w:ascii="Times New Roman" w:hAnsi="Times New Roman" w:cs="Times New Roman"/>
          <w:sz w:val="24"/>
          <w:szCs w:val="24"/>
        </w:rPr>
      </w:pPr>
    </w:p>
    <w:p w14:paraId="49D4BD26" w14:textId="77777777" w:rsidR="009F72AA" w:rsidRDefault="009F72AA" w:rsidP="009F72AA">
      <w:pPr>
        <w:widowControl/>
        <w:autoSpaceDE/>
        <w:adjustRightInd/>
        <w:rPr>
          <w:rFonts w:ascii="Times New Roman" w:hAnsi="Times New Roman" w:cs="Times New Roman"/>
          <w:sz w:val="24"/>
          <w:szCs w:val="24"/>
        </w:rPr>
      </w:pPr>
    </w:p>
    <w:p w14:paraId="016946EE" w14:textId="77777777" w:rsidR="009F72AA" w:rsidRDefault="009F72AA" w:rsidP="009F72AA">
      <w:pPr>
        <w:widowControl/>
        <w:autoSpaceDE/>
        <w:adjustRightInd/>
        <w:rPr>
          <w:rFonts w:ascii="Times New Roman" w:hAnsi="Times New Roman" w:cs="Times New Roman"/>
          <w:sz w:val="24"/>
          <w:szCs w:val="24"/>
        </w:rPr>
      </w:pPr>
    </w:p>
    <w:p w14:paraId="3ED2D00F" w14:textId="77777777" w:rsidR="009F72AA" w:rsidRDefault="009F72AA" w:rsidP="009F72AA">
      <w:pPr>
        <w:widowControl/>
        <w:autoSpaceDE/>
        <w:adjustRightInd/>
        <w:rPr>
          <w:rFonts w:ascii="Times New Roman" w:hAnsi="Times New Roman" w:cs="Times New Roman"/>
          <w:sz w:val="24"/>
          <w:szCs w:val="24"/>
        </w:rPr>
      </w:pPr>
    </w:p>
    <w:p w14:paraId="3884A0C0" w14:textId="77777777" w:rsidR="009F72AA" w:rsidRDefault="009F72AA" w:rsidP="009F72AA">
      <w:pPr>
        <w:widowControl/>
        <w:autoSpaceDE/>
        <w:adjustRightInd/>
        <w:rPr>
          <w:rFonts w:ascii="Times New Roman" w:hAnsi="Times New Roman" w:cs="Times New Roman"/>
          <w:sz w:val="24"/>
          <w:szCs w:val="24"/>
        </w:rPr>
      </w:pPr>
    </w:p>
    <w:p w14:paraId="5317A7C3" w14:textId="77777777" w:rsidR="009F72AA" w:rsidRDefault="009F72AA" w:rsidP="009F72AA">
      <w:pPr>
        <w:widowControl/>
        <w:autoSpaceDE/>
        <w:adjustRightInd/>
        <w:rPr>
          <w:rFonts w:ascii="Times New Roman" w:hAnsi="Times New Roman" w:cs="Times New Roman"/>
          <w:sz w:val="24"/>
          <w:szCs w:val="24"/>
        </w:rPr>
      </w:pPr>
    </w:p>
    <w:p w14:paraId="4D8BBEA7" w14:textId="77777777" w:rsidR="009F72AA" w:rsidRDefault="009F72AA" w:rsidP="009F72AA">
      <w:pPr>
        <w:widowControl/>
        <w:autoSpaceDE/>
        <w:adjustRightInd/>
        <w:rPr>
          <w:rFonts w:ascii="Times New Roman" w:hAnsi="Times New Roman" w:cs="Times New Roman"/>
          <w:sz w:val="24"/>
          <w:szCs w:val="24"/>
        </w:rPr>
      </w:pPr>
    </w:p>
    <w:p w14:paraId="051DEC35" w14:textId="77777777" w:rsidR="009F72AA" w:rsidRDefault="009F72AA" w:rsidP="009F72AA">
      <w:pPr>
        <w:widowControl/>
        <w:autoSpaceDE/>
        <w:adjustRightInd/>
        <w:rPr>
          <w:rFonts w:ascii="Times New Roman" w:hAnsi="Times New Roman" w:cs="Times New Roman"/>
          <w:sz w:val="24"/>
          <w:szCs w:val="24"/>
        </w:rPr>
      </w:pPr>
    </w:p>
    <w:p w14:paraId="4A5709A3" w14:textId="77777777" w:rsidR="001955B9" w:rsidRDefault="001955B9"/>
    <w:sectPr w:rsidR="001955B9" w:rsidSect="009F72AA">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82862"/>
    <w:multiLevelType w:val="multilevel"/>
    <w:tmpl w:val="FC5C165E"/>
    <w:lvl w:ilvl="0">
      <w:start w:val="6"/>
      <w:numFmt w:val="decimal"/>
      <w:lvlText w:val="%1."/>
      <w:lvlJc w:val="left"/>
      <w:pPr>
        <w:tabs>
          <w:tab w:val="num" w:pos="360"/>
        </w:tabs>
        <w:ind w:left="360" w:hanging="360"/>
      </w:pPr>
    </w:lvl>
    <w:lvl w:ilvl="1">
      <w:start w:val="1"/>
      <w:numFmt w:val="decimal"/>
      <w:lvlText w:val="%1.%2."/>
      <w:lvlJc w:val="left"/>
      <w:pPr>
        <w:tabs>
          <w:tab w:val="num" w:pos="505"/>
        </w:tabs>
        <w:ind w:left="505" w:hanging="5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C0D6617"/>
    <w:multiLevelType w:val="multilevel"/>
    <w:tmpl w:val="B4407D9C"/>
    <w:lvl w:ilvl="0">
      <w:start w:val="8"/>
      <w:numFmt w:val="decimal"/>
      <w:lvlText w:val="%1."/>
      <w:lvlJc w:val="left"/>
      <w:pPr>
        <w:tabs>
          <w:tab w:val="num" w:pos="360"/>
        </w:tabs>
        <w:ind w:left="357" w:hanging="357"/>
      </w:pPr>
    </w:lvl>
    <w:lvl w:ilvl="1">
      <w:start w:val="1"/>
      <w:numFmt w:val="decimal"/>
      <w:lvlText w:val="%1.%2."/>
      <w:lvlJc w:val="left"/>
      <w:pPr>
        <w:tabs>
          <w:tab w:val="num" w:pos="505"/>
        </w:tabs>
        <w:ind w:left="505" w:hanging="5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CA353F6"/>
    <w:multiLevelType w:val="multilevel"/>
    <w:tmpl w:val="ACF23BD0"/>
    <w:lvl w:ilvl="0">
      <w:start w:val="9"/>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15:restartNumberingAfterBreak="0">
    <w:nsid w:val="29B2515A"/>
    <w:multiLevelType w:val="multilevel"/>
    <w:tmpl w:val="62C0EBC2"/>
    <w:lvl w:ilvl="0">
      <w:start w:val="1"/>
      <w:numFmt w:val="decimal"/>
      <w:lvlText w:val="%1."/>
      <w:lvlJc w:val="left"/>
      <w:pPr>
        <w:tabs>
          <w:tab w:val="num" w:pos="405"/>
        </w:tabs>
        <w:ind w:left="405" w:hanging="405"/>
      </w:pPr>
    </w:lvl>
    <w:lvl w:ilvl="1">
      <w:start w:val="2"/>
      <w:numFmt w:val="decimal"/>
      <w:lvlText w:val="%1.%2."/>
      <w:lvlJc w:val="left"/>
      <w:pPr>
        <w:tabs>
          <w:tab w:val="num" w:pos="405"/>
        </w:tabs>
        <w:ind w:left="405" w:hanging="4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4" w15:restartNumberingAfterBreak="0">
    <w:nsid w:val="30AD1466"/>
    <w:multiLevelType w:val="multilevel"/>
    <w:tmpl w:val="9B5A7984"/>
    <w:lvl w:ilvl="0">
      <w:start w:val="3"/>
      <w:numFmt w:val="decimal"/>
      <w:lvlText w:val="%1."/>
      <w:lvlJc w:val="left"/>
      <w:pPr>
        <w:tabs>
          <w:tab w:val="num" w:pos="557"/>
        </w:tabs>
        <w:ind w:left="557" w:hanging="557"/>
      </w:pPr>
    </w:lvl>
    <w:lvl w:ilvl="1">
      <w:start w:val="1"/>
      <w:numFmt w:val="decimal"/>
      <w:lvlText w:val="%1.%2."/>
      <w:lvlJc w:val="left"/>
      <w:pPr>
        <w:tabs>
          <w:tab w:val="num" w:pos="557"/>
        </w:tabs>
        <w:ind w:left="557" w:hanging="55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4735581"/>
    <w:multiLevelType w:val="multilevel"/>
    <w:tmpl w:val="DF4E38A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6824649"/>
    <w:multiLevelType w:val="multilevel"/>
    <w:tmpl w:val="55ECC58E"/>
    <w:lvl w:ilvl="0">
      <w:start w:val="3"/>
      <w:numFmt w:val="decimal"/>
      <w:lvlText w:val="%1."/>
      <w:lvlJc w:val="left"/>
      <w:pPr>
        <w:tabs>
          <w:tab w:val="num" w:pos="853"/>
        </w:tabs>
        <w:ind w:left="853" w:hanging="853"/>
      </w:pPr>
    </w:lvl>
    <w:lvl w:ilvl="1">
      <w:start w:val="2"/>
      <w:numFmt w:val="decimal"/>
      <w:lvlText w:val="%1.%2."/>
      <w:lvlJc w:val="left"/>
      <w:pPr>
        <w:tabs>
          <w:tab w:val="num" w:pos="853"/>
        </w:tabs>
        <w:ind w:left="853" w:hanging="853"/>
      </w:pPr>
    </w:lvl>
    <w:lvl w:ilvl="2">
      <w:start w:val="1"/>
      <w:numFmt w:val="decimal"/>
      <w:lvlText w:val="%1.%2.%3."/>
      <w:lvlJc w:val="left"/>
      <w:pPr>
        <w:tabs>
          <w:tab w:val="num" w:pos="853"/>
        </w:tabs>
        <w:ind w:left="853" w:hanging="853"/>
      </w:pPr>
    </w:lvl>
    <w:lvl w:ilvl="3">
      <w:start w:val="1"/>
      <w:numFmt w:val="decimal"/>
      <w:lvlText w:val="%1.%2.%3.%4."/>
      <w:lvlJc w:val="left"/>
      <w:pPr>
        <w:tabs>
          <w:tab w:val="num" w:pos="853"/>
        </w:tabs>
        <w:ind w:left="853" w:hanging="853"/>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96877C7"/>
    <w:multiLevelType w:val="multilevel"/>
    <w:tmpl w:val="BCC2DE2A"/>
    <w:lvl w:ilvl="0">
      <w:start w:val="5"/>
      <w:numFmt w:val="decimal"/>
      <w:lvlText w:val="%1."/>
      <w:lvlJc w:val="left"/>
      <w:pPr>
        <w:tabs>
          <w:tab w:val="num" w:pos="360"/>
        </w:tabs>
        <w:ind w:left="360" w:hanging="360"/>
      </w:pPr>
    </w:lvl>
    <w:lvl w:ilvl="1">
      <w:start w:val="1"/>
      <w:numFmt w:val="decimal"/>
      <w:lvlText w:val="%1.%2."/>
      <w:lvlJc w:val="left"/>
      <w:pPr>
        <w:tabs>
          <w:tab w:val="num" w:pos="505"/>
        </w:tabs>
        <w:ind w:left="505" w:hanging="5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5B743DBA"/>
    <w:multiLevelType w:val="multilevel"/>
    <w:tmpl w:val="7956685C"/>
    <w:lvl w:ilvl="0">
      <w:start w:val="1"/>
      <w:numFmt w:val="decimal"/>
      <w:lvlText w:val="%1)"/>
      <w:lvlJc w:val="left"/>
      <w:pPr>
        <w:tabs>
          <w:tab w:val="num" w:pos="840"/>
        </w:tabs>
        <w:ind w:left="840" w:hanging="4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3EE5BB0"/>
    <w:multiLevelType w:val="multilevel"/>
    <w:tmpl w:val="7F4052A0"/>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10" w15:restartNumberingAfterBreak="0">
    <w:nsid w:val="688A4447"/>
    <w:multiLevelType w:val="multilevel"/>
    <w:tmpl w:val="94F05E24"/>
    <w:lvl w:ilvl="0">
      <w:start w:val="7"/>
      <w:numFmt w:val="decimal"/>
      <w:lvlText w:val="%1."/>
      <w:lvlJc w:val="left"/>
      <w:pPr>
        <w:tabs>
          <w:tab w:val="num" w:pos="360"/>
        </w:tabs>
        <w:ind w:left="357" w:hanging="357"/>
      </w:pPr>
    </w:lvl>
    <w:lvl w:ilvl="1">
      <w:start w:val="1"/>
      <w:numFmt w:val="decimal"/>
      <w:lvlText w:val="%1.%2."/>
      <w:lvlJc w:val="left"/>
      <w:pPr>
        <w:tabs>
          <w:tab w:val="num" w:pos="505"/>
        </w:tabs>
        <w:ind w:left="505" w:hanging="5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6F2C42D9"/>
    <w:multiLevelType w:val="multilevel"/>
    <w:tmpl w:val="477E05C0"/>
    <w:lvl w:ilvl="0">
      <w:start w:val="1"/>
      <w:numFmt w:val="decimal"/>
      <w:lvlText w:val="%1)"/>
      <w:lvlJc w:val="left"/>
      <w:pPr>
        <w:tabs>
          <w:tab w:val="num" w:pos="840"/>
        </w:tabs>
        <w:ind w:left="840" w:hanging="4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5730D85"/>
    <w:multiLevelType w:val="multilevel"/>
    <w:tmpl w:val="B1D60B34"/>
    <w:lvl w:ilvl="0">
      <w:start w:val="2"/>
      <w:numFmt w:val="decimal"/>
      <w:lvlText w:val="%1."/>
      <w:lvlJc w:val="left"/>
      <w:pPr>
        <w:tabs>
          <w:tab w:val="num" w:pos="360"/>
        </w:tabs>
        <w:ind w:left="360" w:hanging="360"/>
      </w:pPr>
    </w:lvl>
    <w:lvl w:ilvl="1">
      <w:start w:val="1"/>
      <w:numFmt w:val="decimal"/>
      <w:isLgl/>
      <w:lvlText w:val="%1.%2."/>
      <w:lvlJc w:val="left"/>
      <w:pPr>
        <w:tabs>
          <w:tab w:val="num" w:pos="707"/>
        </w:tabs>
        <w:ind w:left="707" w:hanging="707"/>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B9"/>
    <w:rsid w:val="001955B9"/>
    <w:rsid w:val="005A14E5"/>
    <w:rsid w:val="009F72AA"/>
    <w:rsid w:val="00A15FDA"/>
    <w:rsid w:val="00A50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C55B4F"/>
  <w15:chartTrackingRefBased/>
  <w15:docId w15:val="{0BFF8AC1-1ED5-4BFD-B7A1-1F0AB0B95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2AA"/>
    <w:pPr>
      <w:widowControl w:val="0"/>
      <w:autoSpaceDE w:val="0"/>
      <w:autoSpaceDN w:val="0"/>
      <w:adjustRightInd w:val="0"/>
      <w:spacing w:after="0" w:line="240" w:lineRule="auto"/>
    </w:pPr>
    <w:rPr>
      <w:rFonts w:ascii="Arial" w:eastAsia="Times New Roman" w:hAnsi="Arial" w:cs="Arial"/>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9F72AA"/>
    <w:pPr>
      <w:spacing w:after="120"/>
    </w:pPr>
  </w:style>
  <w:style w:type="character" w:customStyle="1" w:styleId="a4">
    <w:name w:val="Основной текст Знак"/>
    <w:basedOn w:val="a0"/>
    <w:link w:val="a3"/>
    <w:semiHidden/>
    <w:rsid w:val="009F72AA"/>
    <w:rPr>
      <w:rFonts w:ascii="Arial" w:eastAsia="Times New Roman" w:hAnsi="Arial" w:cs="Arial"/>
      <w:sz w:val="18"/>
      <w:szCs w:val="18"/>
      <w:lang w:eastAsia="ru-RU"/>
    </w:rPr>
  </w:style>
  <w:style w:type="paragraph" w:styleId="a5">
    <w:name w:val="List Paragraph"/>
    <w:basedOn w:val="a"/>
    <w:uiPriority w:val="34"/>
    <w:qFormat/>
    <w:rsid w:val="009F72AA"/>
    <w:pPr>
      <w:widowControl/>
      <w:autoSpaceDE/>
      <w:autoSpaceDN/>
      <w:adjustRightInd/>
      <w:spacing w:after="160" w:line="256" w:lineRule="auto"/>
      <w:ind w:left="720"/>
      <w:contextualSpacing/>
    </w:pPr>
    <w:rPr>
      <w:rFonts w:ascii="Calibri" w:eastAsia="Calibri" w:hAnsi="Calibri" w:cs="Times New Roman"/>
      <w:sz w:val="22"/>
      <w:szCs w:val="22"/>
      <w:lang w:eastAsia="en-US"/>
    </w:rPr>
  </w:style>
  <w:style w:type="paragraph" w:customStyle="1" w:styleId="ConsPlusNormal">
    <w:name w:val="ConsPlusNormal"/>
    <w:rsid w:val="009F72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6"/>
    <w:rsid w:val="009F72AA"/>
    <w:pPr>
      <w:widowControl/>
      <w:autoSpaceDE/>
      <w:autoSpaceDN/>
      <w:adjustRightInd/>
      <w:ind w:firstLine="709"/>
      <w:jc w:val="both"/>
    </w:pPr>
    <w:rPr>
      <w:rFonts w:ascii="Times New Roman" w:hAnsi="Times New Roman" w:cs="Times New Roman"/>
      <w:sz w:val="24"/>
      <w:szCs w:val="20"/>
    </w:rPr>
  </w:style>
  <w:style w:type="paragraph" w:styleId="a6">
    <w:name w:val="Plain Text"/>
    <w:basedOn w:val="a"/>
    <w:link w:val="a7"/>
    <w:uiPriority w:val="99"/>
    <w:semiHidden/>
    <w:unhideWhenUsed/>
    <w:rsid w:val="009F72AA"/>
    <w:rPr>
      <w:rFonts w:ascii="Consolas" w:hAnsi="Consolas"/>
      <w:sz w:val="21"/>
      <w:szCs w:val="21"/>
    </w:rPr>
  </w:style>
  <w:style w:type="character" w:customStyle="1" w:styleId="a7">
    <w:name w:val="Текст Знак"/>
    <w:basedOn w:val="a0"/>
    <w:link w:val="a6"/>
    <w:uiPriority w:val="99"/>
    <w:semiHidden/>
    <w:rsid w:val="009F72AA"/>
    <w:rPr>
      <w:rFonts w:ascii="Consolas" w:eastAsia="Times New Roman" w:hAnsi="Consolas" w:cs="Arial"/>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4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3377</Words>
  <Characters>19254</Characters>
  <Application>Microsoft Office Word</Application>
  <DocSecurity>0</DocSecurity>
  <Lines>160</Lines>
  <Paragraphs>45</Paragraphs>
  <ScaleCrop>false</ScaleCrop>
  <Company/>
  <LinksUpToDate>false</LinksUpToDate>
  <CharactersWithSpaces>22586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Жиркова Ольга Анатольевна</dc:creator>
  <cp:keywords/>
  <dc:description/>
  <cp:lastModifiedBy>Мария Антонова</cp:lastModifiedBy>
  <cp:revision>6</cp:revision>
  <dcterms:created xsi:type="dcterms:W3CDTF">2020-01-24T06:37:00Z</dcterms:created>
  <dcterms:modified xsi:type="dcterms:W3CDTF">2020-01-24T08:09:00Z</dcterms:modified>
</cp:coreProperties>
</file>