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6FB15" w14:textId="421E679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655D903C" w:rsidR="005336FB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51733A11" w14:textId="77777777" w:rsidR="004E47FC" w:rsidRPr="00E73504" w:rsidRDefault="004E47FC" w:rsidP="005336FB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268"/>
        <w:gridCol w:w="2583"/>
        <w:gridCol w:w="1351"/>
        <w:gridCol w:w="1843"/>
        <w:gridCol w:w="1311"/>
        <w:gridCol w:w="1824"/>
      </w:tblGrid>
      <w:tr w:rsidR="00E73504" w:rsidRPr="00E73504" w14:paraId="711C2F78" w14:textId="77777777" w:rsidTr="00A91273">
        <w:trPr>
          <w:trHeight w:val="1134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3CE335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№</w:t>
            </w:r>
          </w:p>
          <w:p w14:paraId="3DE55859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Дата проведения торгов, продаж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3A033E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и местоположение объекта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49B524B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Кол-во поданных заявок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0C8E3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A176471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Итоговая цена; цена сделки, руб.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E74EA77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E73504" w:rsidRDefault="00A250EE" w:rsidP="00EB6F62">
            <w:pPr>
              <w:jc w:val="center"/>
              <w:rPr>
                <w:b/>
              </w:rPr>
            </w:pPr>
          </w:p>
        </w:tc>
      </w:tr>
      <w:tr w:rsidR="00E73504" w:rsidRPr="00150E30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150E30" w:rsidRDefault="008D34E1" w:rsidP="00EB6F62">
            <w:pPr>
              <w:jc w:val="center"/>
            </w:pPr>
          </w:p>
          <w:p w14:paraId="3E3A7194" w14:textId="1E9DDB17" w:rsidR="008D34E1" w:rsidRPr="00150E30" w:rsidRDefault="00524D98" w:rsidP="00EB6F62">
            <w:pPr>
              <w:jc w:val="center"/>
            </w:pPr>
            <w:r w:rsidRPr="00150E30">
              <w:t>Аукцион с открытой формой предложения о цене</w:t>
            </w:r>
            <w:r w:rsidR="00622349" w:rsidRPr="00150E30">
              <w:t xml:space="preserve"> в электронной форме</w:t>
            </w:r>
            <w:r w:rsidR="009347B6" w:rsidRPr="00150E30">
              <w:t xml:space="preserve">, назначенный на </w:t>
            </w:r>
            <w:r w:rsidR="00A4069B" w:rsidRPr="00150E30">
              <w:t>17</w:t>
            </w:r>
            <w:r w:rsidR="00505397" w:rsidRPr="00150E30">
              <w:t>.</w:t>
            </w:r>
            <w:r w:rsidR="00A4069B" w:rsidRPr="00150E30">
              <w:t>09</w:t>
            </w:r>
            <w:r w:rsidR="00505397" w:rsidRPr="00150E30">
              <w:t>.</w:t>
            </w:r>
            <w:r w:rsidR="003E40F0" w:rsidRPr="00150E30">
              <w:t>202</w:t>
            </w:r>
            <w:r w:rsidR="00A4069B" w:rsidRPr="00150E30">
              <w:t>4</w:t>
            </w:r>
            <w:r w:rsidR="003E40F0" w:rsidRPr="00150E30">
              <w:t>г</w:t>
            </w:r>
            <w:r w:rsidR="009347B6" w:rsidRPr="00150E30">
              <w:t>.</w:t>
            </w:r>
          </w:p>
          <w:p w14:paraId="63241FEB" w14:textId="77777777" w:rsidR="00524D98" w:rsidRPr="00150E30" w:rsidRDefault="00524D98" w:rsidP="00EB6F62">
            <w:pPr>
              <w:jc w:val="center"/>
            </w:pPr>
          </w:p>
        </w:tc>
      </w:tr>
      <w:tr w:rsidR="006F3496" w:rsidRPr="00E73504" w14:paraId="0389E805" w14:textId="77777777" w:rsidTr="00382E5C">
        <w:trPr>
          <w:trHeight w:val="24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28C9F10" w14:textId="77777777" w:rsidR="006F3496" w:rsidRPr="002351C5" w:rsidRDefault="006F3496" w:rsidP="00C1005E">
            <w:pPr>
              <w:jc w:val="center"/>
            </w:pPr>
            <w:bookmarkStart w:id="0" w:name="_GoBack" w:colFirst="2" w:colLast="2"/>
            <w:r w:rsidRPr="002351C5"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BF093F" w14:textId="3855A038" w:rsidR="006F3496" w:rsidRPr="002351C5" w:rsidRDefault="006F3496" w:rsidP="0065294B">
            <w:pPr>
              <w:jc w:val="center"/>
            </w:pPr>
            <w:r w:rsidRPr="002351C5">
              <w:t>12.09.2024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86F5" w14:textId="15E86784" w:rsidR="006F3496" w:rsidRPr="00E73504" w:rsidRDefault="006F3496" w:rsidP="00C1005E">
            <w:pPr>
              <w:suppressLineNumbers/>
              <w:spacing w:before="180" w:after="180"/>
              <w:jc w:val="center"/>
              <w:rPr>
                <w:b/>
              </w:rPr>
            </w:pPr>
            <w:bookmarkStart w:id="1" w:name="_Hlk129358409"/>
            <w:r w:rsidRPr="004165DB">
              <w:t>Помещение, назначение</w:t>
            </w:r>
            <w:r w:rsidRPr="004165DB">
              <w:rPr>
                <w:color w:val="000000"/>
              </w:rPr>
              <w:t xml:space="preserve">: нежилое, общей площадью 17,8 </w:t>
            </w:r>
            <w:proofErr w:type="spellStart"/>
            <w:r w:rsidRPr="004165DB">
              <w:rPr>
                <w:color w:val="000000"/>
              </w:rPr>
              <w:t>кв.м</w:t>
            </w:r>
            <w:proofErr w:type="spellEnd"/>
            <w:r w:rsidRPr="004165DB">
              <w:rPr>
                <w:color w:val="000000"/>
              </w:rPr>
              <w:t xml:space="preserve">., этаж: 1, кадастровый номер: 74:25:0302611:272. Адрес (местоположение): Челябинская область, г. Златоуст, </w:t>
            </w:r>
            <w:bookmarkStart w:id="2" w:name="_Hlk169008940"/>
            <w:r w:rsidRPr="004165DB">
              <w:rPr>
                <w:color w:val="000000"/>
              </w:rPr>
              <w:t>ул. Нижне-Заводская 3-я, д. 6-а, пом. б/</w:t>
            </w:r>
            <w:proofErr w:type="gramStart"/>
            <w:r w:rsidRPr="004165DB">
              <w:rPr>
                <w:color w:val="000000"/>
              </w:rPr>
              <w:t>н</w:t>
            </w:r>
            <w:proofErr w:type="gramEnd"/>
            <w:r w:rsidRPr="004165DB">
              <w:rPr>
                <w:color w:val="000000"/>
              </w:rPr>
              <w:t>.</w:t>
            </w:r>
            <w:bookmarkEnd w:id="1"/>
            <w:bookmarkEnd w:id="2"/>
          </w:p>
        </w:tc>
        <w:tc>
          <w:tcPr>
            <w:tcW w:w="1351" w:type="dxa"/>
            <w:shd w:val="clear" w:color="auto" w:fill="auto"/>
            <w:vAlign w:val="center"/>
          </w:tcPr>
          <w:p w14:paraId="35905360" w14:textId="4673F9C8" w:rsidR="006F3496" w:rsidRPr="00E73504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DB52B4" w14:textId="6A4237AF" w:rsidR="006F3496" w:rsidRPr="00E73504" w:rsidRDefault="006F3496" w:rsidP="008F616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500B283" w14:textId="095F201A" w:rsidR="006F3496" w:rsidRPr="00073B04" w:rsidRDefault="006F3496" w:rsidP="00C100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6CD0D75" w14:textId="1D108EDD" w:rsidR="006F3496" w:rsidRPr="00150E30" w:rsidRDefault="006F3496" w:rsidP="00505397">
            <w:pPr>
              <w:jc w:val="center"/>
            </w:pPr>
            <w:r w:rsidRPr="00150E30">
              <w:t>Аукцион признан несостоявшимся</w:t>
            </w:r>
          </w:p>
        </w:tc>
      </w:tr>
      <w:bookmarkEnd w:id="0"/>
      <w:tr w:rsidR="006F3496" w:rsidRPr="00E73504" w14:paraId="27FD5342" w14:textId="77777777" w:rsidTr="004C2F9E">
        <w:trPr>
          <w:trHeight w:val="282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C96C93A" w14:textId="77777777" w:rsidR="006F3496" w:rsidRPr="002351C5" w:rsidRDefault="006F3496" w:rsidP="00C1005E">
            <w:pPr>
              <w:jc w:val="center"/>
            </w:pPr>
            <w:r w:rsidRPr="002351C5"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3A805993" w:rsidR="006F3496" w:rsidRPr="002351C5" w:rsidRDefault="006F3496" w:rsidP="0065294B">
            <w:pPr>
              <w:jc w:val="center"/>
            </w:pPr>
            <w:r w:rsidRPr="002351C5">
              <w:t>12.09.2024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E96D" w14:textId="0FD7F172" w:rsidR="006F3496" w:rsidRPr="00E73504" w:rsidRDefault="006F3496" w:rsidP="003E40F0">
            <w:pPr>
              <w:suppressLineNumbers/>
              <w:spacing w:before="180" w:after="180"/>
              <w:jc w:val="center"/>
              <w:rPr>
                <w:b/>
              </w:rPr>
            </w:pPr>
            <w:r w:rsidRPr="006A4104">
              <w:t xml:space="preserve">Помещение, назначение: нежилое, общей площадью 36,5 </w:t>
            </w:r>
            <w:proofErr w:type="spellStart"/>
            <w:r w:rsidRPr="006A4104">
              <w:t>кв.м</w:t>
            </w:r>
            <w:proofErr w:type="spellEnd"/>
            <w:r w:rsidRPr="006A4104">
              <w:t xml:space="preserve">., этаж: 1, кадастровый № 74:25:0302611:275 Адрес (местоположение): </w:t>
            </w:r>
            <w:proofErr w:type="gramStart"/>
            <w:r w:rsidRPr="006A4104">
              <w:t>Челябинская</w:t>
            </w:r>
            <w:proofErr w:type="gramEnd"/>
            <w:r w:rsidRPr="006A4104">
              <w:t xml:space="preserve"> обл., г. Златоуст, ул. Нижне-Заводская 3-я, д. 6-а, пом. б/н.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B4C1C8" w14:textId="792F482B" w:rsidR="006F3496" w:rsidRPr="00A5587A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7ADE90" w14:textId="25F08A64" w:rsidR="006F3496" w:rsidRPr="00E73504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8B90A09" w14:textId="7FD3F4D7" w:rsidR="006F3496" w:rsidRPr="00E73504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DC2DF4D" w14:textId="0C212940" w:rsidR="006F3496" w:rsidRPr="00150E30" w:rsidRDefault="006F3496" w:rsidP="00C1005E">
            <w:pPr>
              <w:jc w:val="center"/>
            </w:pPr>
            <w:r w:rsidRPr="00150E30">
              <w:t>Аукцион признан несостоявшимся</w:t>
            </w:r>
          </w:p>
        </w:tc>
      </w:tr>
      <w:tr w:rsidR="006F3496" w:rsidRPr="00E73504" w14:paraId="5140DFFF" w14:textId="77777777" w:rsidTr="004C2F9E">
        <w:trPr>
          <w:trHeight w:val="282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3865493" w14:textId="63DBE33B" w:rsidR="006F3496" w:rsidRPr="002351C5" w:rsidRDefault="006F3496" w:rsidP="00C1005E">
            <w:pPr>
              <w:jc w:val="center"/>
            </w:pPr>
            <w:r w:rsidRPr="002351C5"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3676F48" w14:textId="1B831D43" w:rsidR="006F3496" w:rsidRDefault="006F3496" w:rsidP="0065294B">
            <w:pPr>
              <w:jc w:val="center"/>
              <w:rPr>
                <w:b/>
              </w:rPr>
            </w:pPr>
            <w:r w:rsidRPr="002351C5">
              <w:t>12.09.2024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FBDE" w14:textId="6A56689F" w:rsidR="006F3496" w:rsidRPr="00E73504" w:rsidRDefault="006F3496" w:rsidP="003E40F0">
            <w:pPr>
              <w:suppressLineNumbers/>
              <w:spacing w:before="180" w:after="180"/>
              <w:jc w:val="center"/>
              <w:rPr>
                <w:b/>
              </w:rPr>
            </w:pPr>
            <w:r w:rsidRPr="006A4104">
              <w:t xml:space="preserve">Помещение, назначение: нежилое, общей площадью 57,6 </w:t>
            </w:r>
            <w:proofErr w:type="spellStart"/>
            <w:r w:rsidRPr="006A4104">
              <w:t>кв.м</w:t>
            </w:r>
            <w:proofErr w:type="spellEnd"/>
            <w:r w:rsidRPr="006A4104">
              <w:t>., этаж №01, с кадастровым номером: 74:25:0303211:75. Адрес (местоположение): Челябинская область, г. Златоуст, ул. Нижне-Заводская 3-я, д. 6-а, пом. 2.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DF3DE7" w14:textId="1006435F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56A0FC" w14:textId="5B53578C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06AA3C2" w14:textId="27526D01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6193CDE" w14:textId="202C7C5B" w:rsidR="006F3496" w:rsidRPr="00150E30" w:rsidRDefault="006F3496" w:rsidP="00C1005E">
            <w:pPr>
              <w:jc w:val="center"/>
            </w:pPr>
            <w:r w:rsidRPr="00150E30">
              <w:t>Аукцион признан несостоявшимся</w:t>
            </w:r>
          </w:p>
        </w:tc>
      </w:tr>
      <w:tr w:rsidR="006F3496" w:rsidRPr="00E73504" w14:paraId="1F4274C4" w14:textId="77777777" w:rsidTr="009A0F88">
        <w:trPr>
          <w:trHeight w:val="282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B96F8C2" w14:textId="05A94C04" w:rsidR="006F3496" w:rsidRPr="002351C5" w:rsidRDefault="006F3496" w:rsidP="00C1005E">
            <w:pPr>
              <w:jc w:val="center"/>
            </w:pPr>
            <w:r w:rsidRPr="002351C5"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D1DDCE" w14:textId="5AB83B09" w:rsidR="006F3496" w:rsidRDefault="006F3496" w:rsidP="0065294B">
            <w:pPr>
              <w:jc w:val="center"/>
              <w:rPr>
                <w:b/>
              </w:rPr>
            </w:pPr>
            <w:r w:rsidRPr="002351C5">
              <w:t>12.09.2024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EB92" w14:textId="0FF87D2C" w:rsidR="006F3496" w:rsidRPr="00E73504" w:rsidRDefault="006F3496" w:rsidP="003E40F0">
            <w:pPr>
              <w:suppressLineNumbers/>
              <w:spacing w:before="180" w:after="180"/>
              <w:jc w:val="center"/>
              <w:rPr>
                <w:b/>
              </w:rPr>
            </w:pPr>
            <w:r w:rsidRPr="00A76B0A">
              <w:t xml:space="preserve">Помещение, назначение: нежилое, общей площадью 35,8 </w:t>
            </w:r>
            <w:proofErr w:type="spellStart"/>
            <w:r w:rsidRPr="00A76B0A">
              <w:t>кв.м</w:t>
            </w:r>
            <w:proofErr w:type="spellEnd"/>
            <w:r w:rsidRPr="00A76B0A">
              <w:t>., этаж №2, с кадастровым номером: 74:25:0100202:410 Адрес (местоположение): Челябинская область, г.</w:t>
            </w:r>
            <w:r>
              <w:t xml:space="preserve"> </w:t>
            </w:r>
            <w:r w:rsidRPr="00A76B0A">
              <w:t>Златоуст</w:t>
            </w:r>
            <w:proofErr w:type="gramStart"/>
            <w:r w:rsidRPr="00A76B0A">
              <w:t xml:space="preserve"> ,</w:t>
            </w:r>
            <w:proofErr w:type="gramEnd"/>
            <w:r w:rsidRPr="00A76B0A">
              <w:t xml:space="preserve"> п. Центральный, ул. Ленина, д. 34, пом. 14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CF821AC" w14:textId="68BDACE5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090F6" w14:textId="4F9ECB38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036002A" w14:textId="19E7111E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2B11A15" w14:textId="50886358" w:rsidR="006F3496" w:rsidRPr="00150E30" w:rsidRDefault="006F3496" w:rsidP="00C1005E">
            <w:pPr>
              <w:jc w:val="center"/>
            </w:pPr>
            <w:r w:rsidRPr="00150E30">
              <w:t>Аукцион признан несостоявшимся</w:t>
            </w:r>
          </w:p>
        </w:tc>
      </w:tr>
      <w:tr w:rsidR="006F3496" w:rsidRPr="00E73504" w14:paraId="1424D3BE" w14:textId="77777777" w:rsidTr="004C2F9E">
        <w:trPr>
          <w:trHeight w:val="282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27EC5B9" w14:textId="4AD5F96A" w:rsidR="006F3496" w:rsidRPr="002351C5" w:rsidRDefault="006F3496" w:rsidP="00C1005E">
            <w:pPr>
              <w:jc w:val="center"/>
            </w:pPr>
            <w:r w:rsidRPr="002351C5">
              <w:lastRenderedPageBreak/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4743668" w14:textId="42129AEC" w:rsidR="006F3496" w:rsidRDefault="006F3496" w:rsidP="0065294B">
            <w:pPr>
              <w:jc w:val="center"/>
              <w:rPr>
                <w:b/>
              </w:rPr>
            </w:pPr>
            <w:r w:rsidRPr="002351C5">
              <w:t>12.09.2024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F258" w14:textId="4AE6B98E" w:rsidR="006F3496" w:rsidRPr="00E73504" w:rsidRDefault="006F3496" w:rsidP="003E40F0">
            <w:pPr>
              <w:suppressLineNumbers/>
              <w:spacing w:before="180" w:after="180"/>
              <w:jc w:val="center"/>
              <w:rPr>
                <w:b/>
              </w:rPr>
            </w:pPr>
            <w:r w:rsidRPr="00E54BA3">
              <w:t xml:space="preserve">Помещение, назначение: нежилое, общей площадью 24,9 </w:t>
            </w:r>
            <w:proofErr w:type="spellStart"/>
            <w:r w:rsidRPr="00E54BA3">
              <w:t>кв.м</w:t>
            </w:r>
            <w:proofErr w:type="spellEnd"/>
            <w:r w:rsidRPr="00E54BA3">
              <w:t xml:space="preserve">., этаж: №2,  кадастровый номер: 74:25:0100202:408. Адрес (местоположение): </w:t>
            </w:r>
            <w:proofErr w:type="gramStart"/>
            <w:r w:rsidRPr="00E54BA3">
              <w:t>Челябинская область, г. Златоуст, п. Центральный, ул. Ленина, д. 34, пом. 12.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14:paraId="3DF90D82" w14:textId="5ECE20CE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8811AA" w14:textId="24CD6D35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D1A6DA3" w14:textId="77E35315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9ECFFF8" w14:textId="66F73BBF" w:rsidR="006F3496" w:rsidRPr="00150E30" w:rsidRDefault="006F3496" w:rsidP="00C1005E">
            <w:pPr>
              <w:jc w:val="center"/>
            </w:pPr>
            <w:r w:rsidRPr="00150E30">
              <w:t>Аукцион признан несостоявшимся</w:t>
            </w:r>
          </w:p>
        </w:tc>
      </w:tr>
      <w:tr w:rsidR="006F3496" w:rsidRPr="00E73504" w14:paraId="404A03C0" w14:textId="77777777" w:rsidTr="004C2F9E">
        <w:trPr>
          <w:trHeight w:val="282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6AB599F" w14:textId="0DCE27AF" w:rsidR="006F3496" w:rsidRPr="002351C5" w:rsidRDefault="006F3496" w:rsidP="00C1005E">
            <w:pPr>
              <w:jc w:val="center"/>
            </w:pPr>
            <w:r w:rsidRPr="002351C5"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99F065" w14:textId="260DC2E6" w:rsidR="006F3496" w:rsidRDefault="006F3496" w:rsidP="0065294B">
            <w:pPr>
              <w:jc w:val="center"/>
              <w:rPr>
                <w:b/>
              </w:rPr>
            </w:pPr>
            <w:r w:rsidRPr="002351C5">
              <w:t>12.09.2024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1F0C" w14:textId="10695BC0" w:rsidR="006F3496" w:rsidRPr="00E73504" w:rsidRDefault="006F3496" w:rsidP="003E40F0">
            <w:pPr>
              <w:suppressLineNumbers/>
              <w:spacing w:before="180" w:after="180"/>
              <w:jc w:val="center"/>
              <w:rPr>
                <w:b/>
              </w:rPr>
            </w:pPr>
            <w:r w:rsidRPr="005C0818">
              <w:t xml:space="preserve">Помещение, назначение: нежилое, общей площадью 82,7 </w:t>
            </w:r>
            <w:proofErr w:type="spellStart"/>
            <w:r w:rsidRPr="005C0818">
              <w:t>кв.м</w:t>
            </w:r>
            <w:proofErr w:type="spellEnd"/>
            <w:r w:rsidRPr="005C0818">
              <w:t xml:space="preserve">., этаж: №2,  кадастровый номер: 74:25:0100202:398. Адрес (местоположение): </w:t>
            </w:r>
            <w:proofErr w:type="gramStart"/>
            <w:r w:rsidRPr="005C0818">
              <w:t>Челябинская область, г. Златоуст, п. Центральный, ул. Ленина, д. 34, пом. 16.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14:paraId="0EBBC65C" w14:textId="78FAB8BC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57756" w14:textId="458DF391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0AFF5C2" w14:textId="71C5D179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973F350" w14:textId="4D01F9F4" w:rsidR="006F3496" w:rsidRPr="00150E30" w:rsidRDefault="006F3496" w:rsidP="00C1005E">
            <w:pPr>
              <w:jc w:val="center"/>
            </w:pPr>
            <w:r w:rsidRPr="00150E30">
              <w:t>Аукцион признан несостоявшимся</w:t>
            </w:r>
          </w:p>
        </w:tc>
      </w:tr>
      <w:tr w:rsidR="006F3496" w:rsidRPr="00E73504" w14:paraId="43D744D3" w14:textId="77777777" w:rsidTr="00A91273">
        <w:trPr>
          <w:trHeight w:val="282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E7C197A" w14:textId="34783C14" w:rsidR="006F3496" w:rsidRPr="002351C5" w:rsidRDefault="006F3496" w:rsidP="00C1005E">
            <w:pPr>
              <w:jc w:val="center"/>
            </w:pPr>
            <w:r w:rsidRPr="002351C5"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EA3BCE" w14:textId="59382370" w:rsidR="006F3496" w:rsidRDefault="006F3496" w:rsidP="0065294B">
            <w:pPr>
              <w:jc w:val="center"/>
              <w:rPr>
                <w:b/>
              </w:rPr>
            </w:pPr>
            <w:r w:rsidRPr="002351C5">
              <w:t>12.09.2024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5298C" w14:textId="34F17C17" w:rsidR="006F3496" w:rsidRPr="00E73504" w:rsidRDefault="006F3496" w:rsidP="003E40F0">
            <w:pPr>
              <w:suppressLineNumbers/>
              <w:spacing w:before="180" w:after="180"/>
              <w:jc w:val="center"/>
              <w:rPr>
                <w:b/>
              </w:rPr>
            </w:pPr>
            <w:r w:rsidRPr="005C0818">
              <w:t xml:space="preserve">Помещение, назначение: нежилое, общей площадью 2 </w:t>
            </w:r>
            <w:proofErr w:type="spellStart"/>
            <w:r w:rsidRPr="005C0818">
              <w:t>кв.м</w:t>
            </w:r>
            <w:proofErr w:type="spellEnd"/>
            <w:r w:rsidRPr="005C0818">
              <w:t>., этаж: №3,  кадастровый номер: 74:25:0303205:297. Адрес (местоположение): Челябинская область, г. Златоуст, ул. им Н.Б. Скворцова, д. 32, пом. 29.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317C649" w14:textId="59B46789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EC3F9" w14:textId="78F4E987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150FF0D" w14:textId="66AFDC6C" w:rsidR="006F3496" w:rsidRDefault="006F3496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B555629" w14:textId="03A80928" w:rsidR="006F3496" w:rsidRPr="00150E30" w:rsidRDefault="006F3496" w:rsidP="00C1005E">
            <w:pPr>
              <w:jc w:val="center"/>
            </w:pPr>
            <w:r w:rsidRPr="00150E30"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8"/>
      <w:footerReference w:type="default" r:id="rId9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F3496">
      <w:rPr>
        <w:rStyle w:val="ac"/>
        <w:noProof/>
      </w:rPr>
      <w:t>2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2FCA"/>
    <w:rsid w:val="00073B04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50E30"/>
    <w:rsid w:val="001610C5"/>
    <w:rsid w:val="00161B0B"/>
    <w:rsid w:val="00162DB4"/>
    <w:rsid w:val="001663B0"/>
    <w:rsid w:val="001667FD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87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351C5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40F0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870"/>
    <w:rsid w:val="004B7F15"/>
    <w:rsid w:val="004C0B06"/>
    <w:rsid w:val="004C2F9E"/>
    <w:rsid w:val="004C5C6B"/>
    <w:rsid w:val="004C6874"/>
    <w:rsid w:val="004C7C20"/>
    <w:rsid w:val="004D05B4"/>
    <w:rsid w:val="004D6355"/>
    <w:rsid w:val="004E3594"/>
    <w:rsid w:val="004E42E1"/>
    <w:rsid w:val="004E47FC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397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638A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294B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3496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144F"/>
    <w:rsid w:val="00773B28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2FAC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7769A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8F6167"/>
    <w:rsid w:val="00903EBA"/>
    <w:rsid w:val="00907F7F"/>
    <w:rsid w:val="00911E3C"/>
    <w:rsid w:val="0092013B"/>
    <w:rsid w:val="0092756A"/>
    <w:rsid w:val="00931128"/>
    <w:rsid w:val="0093173E"/>
    <w:rsid w:val="009347B6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69B"/>
    <w:rsid w:val="00A40B0F"/>
    <w:rsid w:val="00A41684"/>
    <w:rsid w:val="00A4361B"/>
    <w:rsid w:val="00A45090"/>
    <w:rsid w:val="00A45811"/>
    <w:rsid w:val="00A46D02"/>
    <w:rsid w:val="00A50575"/>
    <w:rsid w:val="00A50598"/>
    <w:rsid w:val="00A52C1E"/>
    <w:rsid w:val="00A5587A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127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2D5D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1F69"/>
    <w:rsid w:val="00C92358"/>
    <w:rsid w:val="00C94456"/>
    <w:rsid w:val="00CA2DC9"/>
    <w:rsid w:val="00CA7FE7"/>
    <w:rsid w:val="00CB37A5"/>
    <w:rsid w:val="00CB4EF3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A768F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4C98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2511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Жиркова Ольга Анатольевна</cp:lastModifiedBy>
  <cp:revision>44</cp:revision>
  <cp:lastPrinted>2023-11-22T04:26:00Z</cp:lastPrinted>
  <dcterms:created xsi:type="dcterms:W3CDTF">2020-03-19T11:42:00Z</dcterms:created>
  <dcterms:modified xsi:type="dcterms:W3CDTF">2024-09-12T09:48:00Z</dcterms:modified>
</cp:coreProperties>
</file>